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b w:val="1"/>
          <w:color w:val="006400"/>
          <w:sz w:val="28"/>
          <w:szCs w:val="28"/>
        </w:rPr>
      </w:pPr>
      <w:r w:rsidDel="00000000" w:rsidR="00000000" w:rsidRPr="00000000">
        <w:rPr>
          <w:rtl w:val="0"/>
        </w:rPr>
      </w:r>
    </w:p>
    <w:p w:rsidR="00000000" w:rsidDel="00000000" w:rsidP="00000000" w:rsidRDefault="00000000" w:rsidRPr="00000000" w14:paraId="00000002">
      <w:pPr>
        <w:rPr>
          <w:rFonts w:ascii="Garamond" w:cs="Garamond" w:eastAsia="Garamond" w:hAnsi="Garamond"/>
          <w:b w:val="0"/>
          <w:color w:val="006400"/>
          <w:sz w:val="28"/>
          <w:szCs w:val="28"/>
          <w:vertAlign w:val="baseline"/>
        </w:rPr>
      </w:pPr>
      <w:r w:rsidDel="00000000" w:rsidR="00000000" w:rsidRPr="00000000">
        <w:rPr>
          <w:rFonts w:ascii="Garamond" w:cs="Garamond" w:eastAsia="Garamond" w:hAnsi="Garamond"/>
          <w:b w:val="1"/>
          <w:color w:val="006400"/>
          <w:sz w:val="28"/>
          <w:szCs w:val="28"/>
          <w:vertAlign w:val="baseline"/>
          <w:rtl w:val="0"/>
        </w:rPr>
        <w:t xml:space="preserve">Camp Jack Hazard 201</w:t>
      </w:r>
      <w:r w:rsidDel="00000000" w:rsidR="00000000" w:rsidRPr="00000000">
        <w:rPr>
          <w:rFonts w:ascii="Garamond" w:cs="Garamond" w:eastAsia="Garamond" w:hAnsi="Garamond"/>
          <w:b w:val="1"/>
          <w:color w:val="006400"/>
          <w:sz w:val="28"/>
          <w:szCs w:val="28"/>
          <w:rtl w:val="0"/>
        </w:rPr>
        <w:t xml:space="preserve">9</w:t>
      </w:r>
      <w:r w:rsidDel="00000000" w:rsidR="00000000" w:rsidRPr="00000000">
        <w:rPr>
          <w:rFonts w:ascii="Garamond" w:cs="Garamond" w:eastAsia="Garamond" w:hAnsi="Garamond"/>
          <w:b w:val="1"/>
          <w:color w:val="006400"/>
          <w:sz w:val="28"/>
          <w:szCs w:val="28"/>
          <w:vertAlign w:val="baseline"/>
          <w:rtl w:val="0"/>
        </w:rPr>
        <w:t xml:space="preserve"> Evaluation</w:t>
      </w:r>
      <w:r w:rsidDel="00000000" w:rsidR="00000000" w:rsidRPr="00000000">
        <w:rPr>
          <w:rtl w:val="0"/>
        </w:rPr>
      </w:r>
    </w:p>
    <w:p w:rsidR="00000000" w:rsidDel="00000000" w:rsidP="00000000" w:rsidRDefault="00000000" w:rsidRPr="00000000" w14:paraId="00000003">
      <w:pPr>
        <w:rPr>
          <w:rFonts w:ascii="Garamond" w:cs="Garamond" w:eastAsia="Garamond" w:hAnsi="Garamond"/>
          <w:color w:val="006400"/>
          <w:sz w:val="28"/>
          <w:szCs w:val="28"/>
        </w:rPr>
      </w:pPr>
      <w:r w:rsidDel="00000000" w:rsidR="00000000" w:rsidRPr="00000000">
        <w:rPr>
          <w:rtl w:val="0"/>
        </w:rPr>
      </w:r>
    </w:p>
    <w:p w:rsidR="00000000" w:rsidDel="00000000" w:rsidP="00000000" w:rsidRDefault="00000000" w:rsidRPr="00000000" w14:paraId="00000004">
      <w:pPr>
        <w:rPr>
          <w:rFonts w:ascii="Garamond" w:cs="Garamond" w:eastAsia="Garamond" w:hAnsi="Garamond"/>
          <w:color w:val="006400"/>
          <w:sz w:val="28"/>
          <w:szCs w:val="28"/>
        </w:rPr>
      </w:pPr>
      <w:r w:rsidDel="00000000" w:rsidR="00000000" w:rsidRPr="00000000">
        <w:rPr>
          <w:rtl w:val="0"/>
        </w:rPr>
      </w:r>
    </w:p>
    <w:p w:rsidR="00000000" w:rsidDel="00000000" w:rsidP="00000000" w:rsidRDefault="00000000" w:rsidRPr="00000000" w14:paraId="00000005">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Method</w:t>
      </w:r>
      <w:r w:rsidDel="00000000" w:rsidR="00000000" w:rsidRPr="00000000">
        <w:rPr>
          <w:rtl w:val="0"/>
        </w:rPr>
      </w:r>
    </w:p>
    <w:p w:rsidR="00000000" w:rsidDel="00000000" w:rsidP="00000000" w:rsidRDefault="00000000" w:rsidRPr="00000000" w14:paraId="00000006">
      <w:pPr>
        <w:rPr>
          <w:rFonts w:ascii="Garamond" w:cs="Garamond" w:eastAsia="Garamond" w:hAnsi="Garamond"/>
          <w:highlight w:val="yellow"/>
          <w:vertAlign w:val="baseline"/>
        </w:rPr>
      </w:pPr>
      <w:r w:rsidDel="00000000" w:rsidR="00000000" w:rsidRPr="00000000">
        <w:rPr>
          <w:rFonts w:ascii="Garamond" w:cs="Garamond" w:eastAsia="Garamond" w:hAnsi="Garamond"/>
          <w:vertAlign w:val="baseline"/>
          <w:rtl w:val="0"/>
        </w:rPr>
        <w:t xml:space="preserve">The Jack and Buena Foundation distributes three brief surveys to help gauge customer satisfaction. These include a one-page paper survey for campers, given at the end of their camp session; a one-page electronic survey for parents; and a one-page electronic survey for staff.</w:t>
      </w:r>
      <w:r w:rsidDel="00000000" w:rsidR="00000000" w:rsidRPr="00000000">
        <w:rPr>
          <w:rtl w:val="0"/>
        </w:rPr>
      </w:r>
    </w:p>
    <w:p w:rsidR="00000000" w:rsidDel="00000000" w:rsidP="00000000" w:rsidRDefault="00000000" w:rsidRPr="00000000" w14:paraId="00000007">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08">
      <w:pPr>
        <w:rPr>
          <w:rFonts w:ascii="Garamond" w:cs="Garamond" w:eastAsia="Garamond" w:hAnsi="Garamond"/>
          <w:b w:val="0"/>
          <w:u w:val="single"/>
          <w:vertAlign w:val="baseline"/>
        </w:rPr>
      </w:pPr>
      <w:r w:rsidDel="00000000" w:rsidR="00000000" w:rsidRPr="00000000">
        <w:rPr>
          <w:rFonts w:ascii="Garamond" w:cs="Garamond" w:eastAsia="Garamond" w:hAnsi="Garamond"/>
          <w:b w:val="1"/>
          <w:u w:val="single"/>
          <w:vertAlign w:val="baseline"/>
          <w:rtl w:val="0"/>
        </w:rPr>
        <w:t xml:space="preserve">Camper Satisfaction Survey</w:t>
      </w:r>
      <w:r w:rsidDel="00000000" w:rsidR="00000000" w:rsidRPr="00000000">
        <w:rPr>
          <w:rtl w:val="0"/>
        </w:rPr>
      </w:r>
    </w:p>
    <w:p w:rsidR="00000000" w:rsidDel="00000000" w:rsidP="00000000" w:rsidRDefault="00000000" w:rsidRPr="00000000" w14:paraId="00000009">
      <w:pPr>
        <w:rPr>
          <w:rFonts w:ascii="Garamond" w:cs="Garamond" w:eastAsia="Garamond" w:hAnsi="Garamond"/>
          <w:highlight w:val="yellow"/>
        </w:rPr>
      </w:pPr>
      <w:r w:rsidDel="00000000" w:rsidR="00000000" w:rsidRPr="00000000">
        <w:rPr>
          <w:rFonts w:ascii="Garamond" w:cs="Garamond" w:eastAsia="Garamond" w:hAnsi="Garamond"/>
          <w:rtl w:val="0"/>
        </w:rPr>
        <w:t xml:space="preserve">Camper satisfaction is perhaps the most important measure of our success. We want campers to have fun, safe, and memorable experiences. Camper surveys also help us capture camper perspectives on the camp experience. The 2019 camper evaluation was completed by 223 campers from the 3 Resident Camp session. </w:t>
      </w:r>
      <w:r w:rsidDel="00000000" w:rsidR="00000000" w:rsidRPr="00000000">
        <w:rPr>
          <w:rtl w:val="0"/>
        </w:rPr>
      </w:r>
    </w:p>
    <w:p w:rsidR="00000000" w:rsidDel="00000000" w:rsidP="00000000" w:rsidRDefault="00000000" w:rsidRPr="00000000" w14:paraId="0000000A">
      <w:pPr>
        <w:rPr>
          <w:rFonts w:ascii="Garamond" w:cs="Garamond" w:eastAsia="Garamond" w:hAnsi="Garamond"/>
          <w:highlight w:val="yellow"/>
        </w:rPr>
      </w:pPr>
      <w:r w:rsidDel="00000000" w:rsidR="00000000" w:rsidRPr="00000000">
        <w:rPr>
          <w:rtl w:val="0"/>
        </w:rPr>
      </w:r>
    </w:p>
    <w:p w:rsidR="00000000" w:rsidDel="00000000" w:rsidP="00000000" w:rsidRDefault="00000000" w:rsidRPr="00000000" w14:paraId="0000000B">
      <w:pPr>
        <w:rPr>
          <w:rFonts w:ascii="Garamond" w:cs="Garamond" w:eastAsia="Garamond" w:hAnsi="Garamond"/>
        </w:rPr>
      </w:pPr>
      <w:r w:rsidDel="00000000" w:rsidR="00000000" w:rsidRPr="00000000">
        <w:rPr>
          <w:rFonts w:ascii="Garamond" w:cs="Garamond" w:eastAsia="Garamond" w:hAnsi="Garamond"/>
          <w:rtl w:val="0"/>
        </w:rPr>
        <w:t xml:space="preserve">We present the responses to closed survey questions below, but these cannot really capture the unique voices of campers. What most helps us understand the experiences kids have at CJH are the open ended questions. The responses below give a flavor of camper experience:</w:t>
      </w:r>
    </w:p>
    <w:p w:rsidR="00000000" w:rsidDel="00000000" w:rsidP="00000000" w:rsidRDefault="00000000" w:rsidRPr="00000000" w14:paraId="0000000C">
      <w:pPr>
        <w:rPr>
          <w:rFonts w:ascii="Garamond" w:cs="Garamond" w:eastAsia="Garamond" w:hAnsi="Garamond"/>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Garamond" w:cs="Garamond" w:eastAsia="Garamond" w:hAnsi="Garamond"/>
          <w:u w:val="none"/>
          <w:vertAlign w:val="baseline"/>
        </w:rPr>
      </w:pPr>
      <w:r w:rsidDel="00000000" w:rsidR="00000000" w:rsidRPr="00000000">
        <w:rPr>
          <w:rFonts w:ascii="Garamond" w:cs="Garamond" w:eastAsia="Garamond" w:hAnsi="Garamond"/>
          <w:rtl w:val="0"/>
        </w:rPr>
        <w:t xml:space="preserve">“My favorite part of camp was the overnight. I really like the overnight because it was my first time and it’s fun sleeping under the stars.”</w:t>
      </w:r>
    </w:p>
    <w:p w:rsidR="00000000" w:rsidDel="00000000" w:rsidP="00000000" w:rsidRDefault="00000000" w:rsidRPr="00000000" w14:paraId="0000000E">
      <w:pPr>
        <w:numPr>
          <w:ilvl w:val="0"/>
          <w:numId w:val="1"/>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“For me, I really enjoyed how much the counselors encouraged us to push our limits, like doing the overnight, when I didn’t think I could hike anymore, and [counselor]  just completely helped me get through it.”</w:t>
      </w:r>
    </w:p>
    <w:p w:rsidR="00000000" w:rsidDel="00000000" w:rsidP="00000000" w:rsidRDefault="00000000" w:rsidRPr="00000000" w14:paraId="0000000F">
      <w:pPr>
        <w:numPr>
          <w:ilvl w:val="0"/>
          <w:numId w:val="1"/>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“The overnights are my favorite part because you are in nature.”</w:t>
      </w:r>
    </w:p>
    <w:p w:rsidR="00000000" w:rsidDel="00000000" w:rsidP="00000000" w:rsidRDefault="00000000" w:rsidRPr="00000000" w14:paraId="00000010">
      <w:pPr>
        <w:numPr>
          <w:ilvl w:val="0"/>
          <w:numId w:val="1"/>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“The party was because it was super fun! We got ice cream, played gaga ball, and danced. You could even go in the pool!”</w:t>
      </w:r>
    </w:p>
    <w:p w:rsidR="00000000" w:rsidDel="00000000" w:rsidP="00000000" w:rsidRDefault="00000000" w:rsidRPr="00000000" w14:paraId="00000011">
      <w:pPr>
        <w:numPr>
          <w:ilvl w:val="0"/>
          <w:numId w:val="1"/>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“My favorite part of camp was the nature all around and having great counselors.”</w:t>
      </w:r>
    </w:p>
    <w:p w:rsidR="00000000" w:rsidDel="00000000" w:rsidP="00000000" w:rsidRDefault="00000000" w:rsidRPr="00000000" w14:paraId="00000012">
      <w:pPr>
        <w:numPr>
          <w:ilvl w:val="0"/>
          <w:numId w:val="1"/>
        </w:numPr>
        <w:ind w:left="720" w:hanging="360"/>
        <w:rPr>
          <w:rFonts w:ascii="Garamond" w:cs="Garamond" w:eastAsia="Garamond" w:hAnsi="Garamond"/>
          <w:u w:val="none"/>
          <w:vertAlign w:val="baseline"/>
        </w:rPr>
      </w:pPr>
      <w:r w:rsidDel="00000000" w:rsidR="00000000" w:rsidRPr="00000000">
        <w:rPr>
          <w:rFonts w:ascii="Garamond" w:cs="Garamond" w:eastAsia="Garamond" w:hAnsi="Garamond"/>
          <w:rtl w:val="0"/>
        </w:rPr>
        <w:t xml:space="preserve">“Gaga ball and arts and crafts. I got to learn how to make a lanyard.</w:t>
      </w:r>
      <w:r w:rsidDel="00000000" w:rsidR="00000000" w:rsidRPr="00000000">
        <w:rPr>
          <w:rFonts w:ascii="Garamond" w:cs="Garamond" w:eastAsia="Garamond" w:hAnsi="Garamond"/>
          <w:color w:val="333e48"/>
          <w:rtl w:val="0"/>
        </w:rPr>
        <w:t xml:space="preserve">”</w:t>
      </w:r>
    </w:p>
    <w:p w:rsidR="00000000" w:rsidDel="00000000" w:rsidP="00000000" w:rsidRDefault="00000000" w:rsidRPr="00000000" w14:paraId="00000013">
      <w:pPr>
        <w:numPr>
          <w:ilvl w:val="0"/>
          <w:numId w:val="1"/>
        </w:numPr>
        <w:ind w:left="720" w:hanging="360"/>
        <w:rPr>
          <w:rFonts w:ascii="Garamond" w:cs="Garamond" w:eastAsia="Garamond" w:hAnsi="Garamond"/>
          <w:color w:val="333e48"/>
          <w:u w:val="none"/>
        </w:rPr>
      </w:pPr>
      <w:r w:rsidDel="00000000" w:rsidR="00000000" w:rsidRPr="00000000">
        <w:rPr>
          <w:rFonts w:ascii="Garamond" w:cs="Garamond" w:eastAsia="Garamond" w:hAnsi="Garamond"/>
          <w:color w:val="333e48"/>
          <w:rtl w:val="0"/>
        </w:rPr>
        <w:t xml:space="preserve">“My favorite part about camp is that everyone’s so sweet and the activities are very fun.”</w:t>
      </w:r>
    </w:p>
    <w:p w:rsidR="00000000" w:rsidDel="00000000" w:rsidP="00000000" w:rsidRDefault="00000000" w:rsidRPr="00000000" w14:paraId="00000014">
      <w:pPr>
        <w:numPr>
          <w:ilvl w:val="0"/>
          <w:numId w:val="1"/>
        </w:numPr>
        <w:ind w:left="720" w:hanging="360"/>
        <w:rPr>
          <w:rFonts w:ascii="Garamond" w:cs="Garamond" w:eastAsia="Garamond" w:hAnsi="Garamond"/>
          <w:color w:val="333e48"/>
          <w:u w:val="none"/>
        </w:rPr>
      </w:pPr>
      <w:r w:rsidDel="00000000" w:rsidR="00000000" w:rsidRPr="00000000">
        <w:rPr>
          <w:rFonts w:ascii="Garamond" w:cs="Garamond" w:eastAsia="Garamond" w:hAnsi="Garamond"/>
          <w:color w:val="333e48"/>
          <w:rtl w:val="0"/>
        </w:rPr>
        <w:t xml:space="preserve">“My favorite part was seeing that everything was okay from the fire. I also got my blue rag.”</w:t>
      </w:r>
      <w:r w:rsidDel="00000000" w:rsidR="00000000" w:rsidRPr="00000000">
        <w:rPr>
          <w:rtl w:val="0"/>
        </w:rPr>
      </w:r>
    </w:p>
    <w:p w:rsidR="00000000" w:rsidDel="00000000" w:rsidP="00000000" w:rsidRDefault="00000000" w:rsidRPr="00000000" w14:paraId="00000015">
      <w:pPr>
        <w:numPr>
          <w:ilvl w:val="0"/>
          <w:numId w:val="1"/>
        </w:numPr>
        <w:ind w:left="720" w:hanging="360"/>
        <w:rPr>
          <w:rFonts w:ascii="Garamond" w:cs="Garamond" w:eastAsia="Garamond" w:hAnsi="Garamond"/>
        </w:rPr>
      </w:pPr>
      <w:r w:rsidDel="00000000" w:rsidR="00000000" w:rsidRPr="00000000">
        <w:rPr>
          <w:rFonts w:ascii="Garamond" w:cs="Garamond" w:eastAsia="Garamond" w:hAnsi="Garamond"/>
          <w:color w:val="333e48"/>
          <w:rtl w:val="0"/>
        </w:rPr>
        <w:t xml:space="preserve">“Definitely the backpacking trip. I want to go farther next time.</w:t>
      </w:r>
      <w:r w:rsidDel="00000000" w:rsidR="00000000" w:rsidRPr="00000000">
        <w:rPr>
          <w:rFonts w:ascii="Garamond" w:cs="Garamond" w:eastAsia="Garamond" w:hAnsi="Garamond"/>
          <w:color w:val="333e48"/>
          <w:rtl w:val="0"/>
        </w:rPr>
        <w:t xml:space="preserve">”</w:t>
      </w:r>
    </w:p>
    <w:p w:rsidR="00000000" w:rsidDel="00000000" w:rsidP="00000000" w:rsidRDefault="00000000" w:rsidRPr="00000000" w14:paraId="00000016">
      <w:pPr>
        <w:numPr>
          <w:ilvl w:val="0"/>
          <w:numId w:val="1"/>
        </w:numPr>
        <w:ind w:left="720" w:hanging="360"/>
        <w:rPr>
          <w:rFonts w:ascii="Garamond" w:cs="Garamond" w:eastAsia="Garamond" w:hAnsi="Garamond"/>
          <w:color w:val="333e48"/>
          <w:u w:val="none"/>
        </w:rPr>
      </w:pPr>
      <w:r w:rsidDel="00000000" w:rsidR="00000000" w:rsidRPr="00000000">
        <w:rPr>
          <w:rFonts w:ascii="Garamond" w:cs="Garamond" w:eastAsia="Garamond" w:hAnsi="Garamond"/>
          <w:color w:val="333e48"/>
          <w:rtl w:val="0"/>
        </w:rPr>
        <w:t xml:space="preserve">“My favorite part of camp was being overwhelmingly accepted and respected as a trans male.”</w:t>
      </w:r>
      <w:r w:rsidDel="00000000" w:rsidR="00000000" w:rsidRPr="00000000">
        <w:rPr>
          <w:rtl w:val="0"/>
        </w:rPr>
      </w:r>
    </w:p>
    <w:p w:rsidR="00000000" w:rsidDel="00000000" w:rsidP="00000000" w:rsidRDefault="00000000" w:rsidRPr="00000000" w14:paraId="00000017">
      <w:pPr>
        <w:rPr>
          <w:rFonts w:ascii="Garamond" w:cs="Garamond" w:eastAsia="Garamond" w:hAnsi="Garamond"/>
        </w:rPr>
      </w:pPr>
      <w:r w:rsidDel="00000000" w:rsidR="00000000" w:rsidRPr="00000000">
        <w:rPr>
          <w:rtl w:val="0"/>
        </w:rPr>
      </w:r>
    </w:p>
    <w:p w:rsidR="00000000" w:rsidDel="00000000" w:rsidP="00000000" w:rsidRDefault="00000000" w:rsidRPr="00000000" w14:paraId="00000018">
      <w:pPr>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9">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Of campers who responded to the survey, </w:t>
      </w:r>
      <w:r w:rsidDel="00000000" w:rsidR="00000000" w:rsidRPr="00000000">
        <w:rPr>
          <w:rFonts w:ascii="Garamond" w:cs="Garamond" w:eastAsia="Garamond" w:hAnsi="Garamond"/>
          <w:rtl w:val="0"/>
        </w:rPr>
        <w:t xml:space="preserve">forty-six</w:t>
      </w:r>
      <w:r w:rsidDel="00000000" w:rsidR="00000000" w:rsidRPr="00000000">
        <w:rPr>
          <w:rFonts w:ascii="Garamond" w:cs="Garamond" w:eastAsia="Garamond" w:hAnsi="Garamond"/>
          <w:vertAlign w:val="baseline"/>
          <w:rtl w:val="0"/>
        </w:rPr>
        <w:t xml:space="preserve"> percent (</w:t>
      </w:r>
      <w:r w:rsidDel="00000000" w:rsidR="00000000" w:rsidRPr="00000000">
        <w:rPr>
          <w:rFonts w:ascii="Garamond" w:cs="Garamond" w:eastAsia="Garamond" w:hAnsi="Garamond"/>
          <w:rtl w:val="0"/>
        </w:rPr>
        <w:t xml:space="preserve">46</w:t>
      </w:r>
      <w:r w:rsidDel="00000000" w:rsidR="00000000" w:rsidRPr="00000000">
        <w:rPr>
          <w:rFonts w:ascii="Garamond" w:cs="Garamond" w:eastAsia="Garamond" w:hAnsi="Garamond"/>
          <w:vertAlign w:val="baseline"/>
          <w:rtl w:val="0"/>
        </w:rPr>
        <w:t xml:space="preserve">%) were spending their first session at CJH. </w:t>
      </w:r>
      <w:r w:rsidDel="00000000" w:rsidR="00000000" w:rsidRPr="00000000">
        <w:rPr>
          <w:rFonts w:ascii="Garamond" w:cs="Garamond" w:eastAsia="Garamond" w:hAnsi="Garamond"/>
          <w:rtl w:val="0"/>
        </w:rPr>
        <w:t xml:space="preserve">Fifteen</w:t>
      </w:r>
      <w:r w:rsidDel="00000000" w:rsidR="00000000" w:rsidRPr="00000000">
        <w:rPr>
          <w:rFonts w:ascii="Garamond" w:cs="Garamond" w:eastAsia="Garamond" w:hAnsi="Garamond"/>
          <w:vertAlign w:val="baseline"/>
          <w:rtl w:val="0"/>
        </w:rPr>
        <w:t xml:space="preserve"> percent (</w:t>
      </w:r>
      <w:r w:rsidDel="00000000" w:rsidR="00000000" w:rsidRPr="00000000">
        <w:rPr>
          <w:rFonts w:ascii="Garamond" w:cs="Garamond" w:eastAsia="Garamond" w:hAnsi="Garamond"/>
          <w:rtl w:val="0"/>
        </w:rPr>
        <w:t xml:space="preserve">15</w:t>
      </w:r>
      <w:r w:rsidDel="00000000" w:rsidR="00000000" w:rsidRPr="00000000">
        <w:rPr>
          <w:rFonts w:ascii="Garamond" w:cs="Garamond" w:eastAsia="Garamond" w:hAnsi="Garamond"/>
          <w:vertAlign w:val="baseline"/>
          <w:rtl w:val="0"/>
        </w:rPr>
        <w:t xml:space="preserve">%) were attending for their second time. </w:t>
      </w:r>
    </w:p>
    <w:p w:rsidR="00000000" w:rsidDel="00000000" w:rsidP="00000000" w:rsidRDefault="00000000" w:rsidRPr="00000000" w14:paraId="0000001A">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1B">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Campers were asked to rate camp staff on four items; to rate camp on three items; and to describe their favorite camp experience and areas for improvement for CJH. </w:t>
      </w:r>
    </w:p>
    <w:p w:rsidR="00000000" w:rsidDel="00000000" w:rsidP="00000000" w:rsidRDefault="00000000" w:rsidRPr="00000000" w14:paraId="0000001C">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1D">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Camper ratings of staff were positive, as they have been in previous years. On the four queried items, average ratings were all approximately four and half out  offive (five being best). </w:t>
      </w:r>
    </w:p>
    <w:p w:rsidR="00000000" w:rsidDel="00000000" w:rsidP="00000000" w:rsidRDefault="00000000" w:rsidRPr="00000000" w14:paraId="0000001E">
      <w:pPr>
        <w:rPr>
          <w:rFonts w:ascii="Garamond" w:cs="Garamond" w:eastAsia="Garamond" w:hAnsi="Garamond"/>
          <w:vertAlign w:val="baseline"/>
        </w:rPr>
      </w:pPr>
      <w:r w:rsidDel="00000000" w:rsidR="00000000" w:rsidRPr="00000000">
        <w:rPr>
          <w:rtl w:val="0"/>
        </w:rPr>
      </w:r>
    </w:p>
    <w:tbl>
      <w:tblPr>
        <w:tblStyle w:val="Table1"/>
        <w:tblW w:w="8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5"/>
        <w:gridCol w:w="1065"/>
        <w:gridCol w:w="1065"/>
        <w:gridCol w:w="1065"/>
        <w:gridCol w:w="1065"/>
        <w:gridCol w:w="1065"/>
        <w:gridCol w:w="1065"/>
        <w:tblGridChange w:id="0">
          <w:tblGrid>
            <w:gridCol w:w="2325"/>
            <w:gridCol w:w="1065"/>
            <w:gridCol w:w="1065"/>
            <w:gridCol w:w="1065"/>
            <w:gridCol w:w="1065"/>
            <w:gridCol w:w="1065"/>
            <w:gridCol w:w="1065"/>
          </w:tblGrid>
        </w:tblGridChange>
      </w:tblGrid>
      <w:tr>
        <w:tc>
          <w:tcPr>
            <w:shd w:fill="ffffff" w:val="clear"/>
            <w:vAlign w:val="top"/>
          </w:tcPr>
          <w:p w:rsidR="00000000" w:rsidDel="00000000" w:rsidP="00000000" w:rsidRDefault="00000000" w:rsidRPr="00000000" w14:paraId="0000001F">
            <w:pPr>
              <w:rPr>
                <w:rFonts w:ascii="Garamond" w:cs="Garamond" w:eastAsia="Garamond" w:hAnsi="Garamond"/>
                <w:vertAlign w:val="baseline"/>
              </w:rPr>
            </w:pPr>
            <w:r w:rsidDel="00000000" w:rsidR="00000000" w:rsidRPr="00000000">
              <w:rPr>
                <w:rtl w:val="0"/>
              </w:rPr>
            </w:r>
          </w:p>
        </w:tc>
        <w:tc>
          <w:tcPr>
            <w:shd w:fill="ffff00" w:val="clear"/>
            <w:vAlign w:val="top"/>
          </w:tcPr>
          <w:p w:rsidR="00000000" w:rsidDel="00000000" w:rsidP="00000000" w:rsidRDefault="00000000" w:rsidRPr="00000000" w14:paraId="00000020">
            <w:pPr>
              <w:jc w:val="center"/>
              <w:rPr>
                <w:rFonts w:ascii="Garamond" w:cs="Garamond" w:eastAsia="Garamond" w:hAnsi="Garamond"/>
                <w:b w:val="1"/>
                <w:vertAlign w:val="baseline"/>
              </w:rPr>
            </w:pPr>
            <w:r w:rsidDel="00000000" w:rsidR="00000000" w:rsidRPr="00000000">
              <w:rPr>
                <w:rFonts w:ascii="Garamond" w:cs="Garamond" w:eastAsia="Garamond" w:hAnsi="Garamond"/>
                <w:b w:val="1"/>
                <w:rtl w:val="0"/>
              </w:rPr>
              <w:t xml:space="preserve">2019</w:t>
            </w:r>
            <w:r w:rsidDel="00000000" w:rsidR="00000000" w:rsidRPr="00000000">
              <w:rPr>
                <w:rtl w:val="0"/>
              </w:rPr>
            </w:r>
          </w:p>
        </w:tc>
        <w:tc>
          <w:tcPr>
            <w:vAlign w:val="top"/>
          </w:tcPr>
          <w:p w:rsidR="00000000" w:rsidDel="00000000" w:rsidP="00000000" w:rsidRDefault="00000000" w:rsidRPr="00000000" w14:paraId="00000021">
            <w:pPr>
              <w:jc w:val="center"/>
              <w:rPr>
                <w:rFonts w:ascii="Garamond" w:cs="Garamond" w:eastAsia="Garamond" w:hAnsi="Garamond"/>
                <w:vertAlign w:val="baseline"/>
              </w:rPr>
            </w:pPr>
            <w:r w:rsidDel="00000000" w:rsidR="00000000" w:rsidRPr="00000000">
              <w:rPr>
                <w:rFonts w:ascii="Garamond" w:cs="Garamond" w:eastAsia="Garamond" w:hAnsi="Garamond"/>
                <w:rtl w:val="0"/>
              </w:rPr>
              <w:t xml:space="preserve">2018</w:t>
            </w:r>
            <w:r w:rsidDel="00000000" w:rsidR="00000000" w:rsidRPr="00000000">
              <w:rPr>
                <w:rtl w:val="0"/>
              </w:rPr>
            </w:r>
          </w:p>
        </w:tc>
        <w:tc>
          <w:tcPr>
            <w:vAlign w:val="top"/>
          </w:tcPr>
          <w:p w:rsidR="00000000" w:rsidDel="00000000" w:rsidP="00000000" w:rsidRDefault="00000000" w:rsidRPr="00000000" w14:paraId="00000022">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2017</w:t>
            </w:r>
          </w:p>
        </w:tc>
        <w:tc>
          <w:tcPr>
            <w:vAlign w:val="top"/>
          </w:tcPr>
          <w:p w:rsidR="00000000" w:rsidDel="00000000" w:rsidP="00000000" w:rsidRDefault="00000000" w:rsidRPr="00000000" w14:paraId="00000023">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2016</w:t>
            </w:r>
          </w:p>
        </w:tc>
        <w:tc>
          <w:tcPr>
            <w:vAlign w:val="top"/>
          </w:tcPr>
          <w:p w:rsidR="00000000" w:rsidDel="00000000" w:rsidP="00000000" w:rsidRDefault="00000000" w:rsidRPr="00000000" w14:paraId="00000024">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2015</w:t>
            </w:r>
          </w:p>
        </w:tc>
        <w:tc>
          <w:tcPr>
            <w:vAlign w:val="top"/>
          </w:tcPr>
          <w:p w:rsidR="00000000" w:rsidDel="00000000" w:rsidP="00000000" w:rsidRDefault="00000000" w:rsidRPr="00000000" w14:paraId="00000025">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2014</w:t>
            </w:r>
          </w:p>
        </w:tc>
      </w:tr>
      <w:tr>
        <w:tc>
          <w:tcPr>
            <w:shd w:fill="ffffff" w:val="clear"/>
            <w:vAlign w:val="top"/>
          </w:tcPr>
          <w:p w:rsidR="00000000" w:rsidDel="00000000" w:rsidP="00000000" w:rsidRDefault="00000000" w:rsidRPr="00000000" w14:paraId="00000026">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Safety cons</w:t>
            </w:r>
            <w:r w:rsidDel="00000000" w:rsidR="00000000" w:rsidRPr="00000000">
              <w:rPr>
                <w:rFonts w:ascii="Garamond" w:cs="Garamond" w:eastAsia="Garamond" w:hAnsi="Garamond"/>
                <w:b w:val="1"/>
                <w:rtl w:val="0"/>
              </w:rPr>
              <w:t xml:space="preserve">cious</w:t>
            </w:r>
            <w:r w:rsidDel="00000000" w:rsidR="00000000" w:rsidRPr="00000000">
              <w:rPr>
                <w:rtl w:val="0"/>
              </w:rPr>
            </w:r>
          </w:p>
        </w:tc>
        <w:tc>
          <w:tcPr>
            <w:shd w:fill="ffff00" w:val="clear"/>
            <w:vAlign w:val="top"/>
          </w:tcPr>
          <w:p w:rsidR="00000000" w:rsidDel="00000000" w:rsidP="00000000" w:rsidRDefault="00000000" w:rsidRPr="00000000" w14:paraId="00000027">
            <w:pPr>
              <w:jc w:val="center"/>
              <w:rPr>
                <w:rFonts w:ascii="Garamond" w:cs="Garamond" w:eastAsia="Garamond" w:hAnsi="Garamond"/>
                <w:b w:val="1"/>
                <w:vertAlign w:val="baseline"/>
              </w:rPr>
            </w:pPr>
            <w:r w:rsidDel="00000000" w:rsidR="00000000" w:rsidRPr="00000000">
              <w:rPr>
                <w:rFonts w:ascii="Garamond" w:cs="Garamond" w:eastAsia="Garamond" w:hAnsi="Garamond"/>
                <w:b w:val="1"/>
                <w:rtl w:val="0"/>
              </w:rPr>
              <w:t xml:space="preserve">4.7</w:t>
            </w:r>
            <w:r w:rsidDel="00000000" w:rsidR="00000000" w:rsidRPr="00000000">
              <w:rPr>
                <w:rtl w:val="0"/>
              </w:rPr>
            </w:r>
          </w:p>
        </w:tc>
        <w:tc>
          <w:tcPr>
            <w:vAlign w:val="top"/>
          </w:tcPr>
          <w:p w:rsidR="00000000" w:rsidDel="00000000" w:rsidP="00000000" w:rsidRDefault="00000000" w:rsidRPr="00000000" w14:paraId="00000028">
            <w:pPr>
              <w:jc w:val="center"/>
              <w:rPr>
                <w:rFonts w:ascii="Garamond" w:cs="Garamond" w:eastAsia="Garamond" w:hAnsi="Garamond"/>
                <w:vertAlign w:val="baseline"/>
              </w:rPr>
            </w:pPr>
            <w:r w:rsidDel="00000000" w:rsidR="00000000" w:rsidRPr="00000000">
              <w:rPr>
                <w:rFonts w:ascii="Garamond" w:cs="Garamond" w:eastAsia="Garamond" w:hAnsi="Garamond"/>
                <w:rtl w:val="0"/>
              </w:rPr>
              <w:t xml:space="preserve">4.7</w:t>
            </w:r>
            <w:r w:rsidDel="00000000" w:rsidR="00000000" w:rsidRPr="00000000">
              <w:rPr>
                <w:rtl w:val="0"/>
              </w:rPr>
            </w:r>
          </w:p>
        </w:tc>
        <w:tc>
          <w:tcPr>
            <w:vAlign w:val="top"/>
          </w:tcPr>
          <w:p w:rsidR="00000000" w:rsidDel="00000000" w:rsidP="00000000" w:rsidRDefault="00000000" w:rsidRPr="00000000" w14:paraId="00000029">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4.6</w:t>
            </w:r>
          </w:p>
        </w:tc>
        <w:tc>
          <w:tcPr>
            <w:vAlign w:val="top"/>
          </w:tcPr>
          <w:p w:rsidR="00000000" w:rsidDel="00000000" w:rsidP="00000000" w:rsidRDefault="00000000" w:rsidRPr="00000000" w14:paraId="0000002A">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4.6</w:t>
            </w:r>
          </w:p>
        </w:tc>
        <w:tc>
          <w:tcPr>
            <w:vAlign w:val="top"/>
          </w:tcPr>
          <w:p w:rsidR="00000000" w:rsidDel="00000000" w:rsidP="00000000" w:rsidRDefault="00000000" w:rsidRPr="00000000" w14:paraId="0000002B">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4.7</w:t>
            </w:r>
          </w:p>
        </w:tc>
        <w:tc>
          <w:tcPr>
            <w:vAlign w:val="top"/>
          </w:tcPr>
          <w:p w:rsidR="00000000" w:rsidDel="00000000" w:rsidP="00000000" w:rsidRDefault="00000000" w:rsidRPr="00000000" w14:paraId="0000002C">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4.8</w:t>
            </w:r>
          </w:p>
        </w:tc>
      </w:tr>
      <w:tr>
        <w:tc>
          <w:tcPr>
            <w:shd w:fill="ffffff" w:val="clear"/>
            <w:vAlign w:val="top"/>
          </w:tcPr>
          <w:p w:rsidR="00000000" w:rsidDel="00000000" w:rsidP="00000000" w:rsidRDefault="00000000" w:rsidRPr="00000000" w14:paraId="0000002D">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Role model</w:t>
            </w:r>
            <w:r w:rsidDel="00000000" w:rsidR="00000000" w:rsidRPr="00000000">
              <w:rPr>
                <w:rtl w:val="0"/>
              </w:rPr>
            </w:r>
          </w:p>
        </w:tc>
        <w:tc>
          <w:tcPr>
            <w:shd w:fill="ffff00" w:val="clear"/>
            <w:vAlign w:val="top"/>
          </w:tcPr>
          <w:p w:rsidR="00000000" w:rsidDel="00000000" w:rsidP="00000000" w:rsidRDefault="00000000" w:rsidRPr="00000000" w14:paraId="0000002E">
            <w:pPr>
              <w:jc w:val="center"/>
              <w:rPr>
                <w:rFonts w:ascii="Garamond" w:cs="Garamond" w:eastAsia="Garamond" w:hAnsi="Garamond"/>
                <w:b w:val="1"/>
                <w:vertAlign w:val="baseline"/>
              </w:rPr>
            </w:pPr>
            <w:r w:rsidDel="00000000" w:rsidR="00000000" w:rsidRPr="00000000">
              <w:rPr>
                <w:rFonts w:ascii="Garamond" w:cs="Garamond" w:eastAsia="Garamond" w:hAnsi="Garamond"/>
                <w:b w:val="1"/>
                <w:rtl w:val="0"/>
              </w:rPr>
              <w:t xml:space="preserve">4.6</w:t>
            </w:r>
            <w:r w:rsidDel="00000000" w:rsidR="00000000" w:rsidRPr="00000000">
              <w:rPr>
                <w:rtl w:val="0"/>
              </w:rPr>
            </w:r>
          </w:p>
        </w:tc>
        <w:tc>
          <w:tcPr>
            <w:vAlign w:val="top"/>
          </w:tcPr>
          <w:p w:rsidR="00000000" w:rsidDel="00000000" w:rsidP="00000000" w:rsidRDefault="00000000" w:rsidRPr="00000000" w14:paraId="0000002F">
            <w:pPr>
              <w:jc w:val="center"/>
              <w:rPr>
                <w:rFonts w:ascii="Garamond" w:cs="Garamond" w:eastAsia="Garamond" w:hAnsi="Garamond"/>
                <w:vertAlign w:val="baseline"/>
              </w:rPr>
            </w:pPr>
            <w:r w:rsidDel="00000000" w:rsidR="00000000" w:rsidRPr="00000000">
              <w:rPr>
                <w:rFonts w:ascii="Garamond" w:cs="Garamond" w:eastAsia="Garamond" w:hAnsi="Garamond"/>
                <w:rtl w:val="0"/>
              </w:rPr>
              <w:t xml:space="preserve">4.5</w:t>
            </w:r>
            <w:r w:rsidDel="00000000" w:rsidR="00000000" w:rsidRPr="00000000">
              <w:rPr>
                <w:rtl w:val="0"/>
              </w:rPr>
            </w:r>
          </w:p>
        </w:tc>
        <w:tc>
          <w:tcPr>
            <w:vAlign w:val="top"/>
          </w:tcPr>
          <w:p w:rsidR="00000000" w:rsidDel="00000000" w:rsidP="00000000" w:rsidRDefault="00000000" w:rsidRPr="00000000" w14:paraId="00000030">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4.3</w:t>
            </w:r>
          </w:p>
        </w:tc>
        <w:tc>
          <w:tcPr>
            <w:vAlign w:val="top"/>
          </w:tcPr>
          <w:p w:rsidR="00000000" w:rsidDel="00000000" w:rsidP="00000000" w:rsidRDefault="00000000" w:rsidRPr="00000000" w14:paraId="00000031">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4.5</w:t>
            </w:r>
          </w:p>
        </w:tc>
        <w:tc>
          <w:tcPr>
            <w:vAlign w:val="top"/>
          </w:tcPr>
          <w:p w:rsidR="00000000" w:rsidDel="00000000" w:rsidP="00000000" w:rsidRDefault="00000000" w:rsidRPr="00000000" w14:paraId="00000032">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4.6</w:t>
            </w:r>
          </w:p>
        </w:tc>
        <w:tc>
          <w:tcPr>
            <w:vAlign w:val="top"/>
          </w:tcPr>
          <w:p w:rsidR="00000000" w:rsidDel="00000000" w:rsidP="00000000" w:rsidRDefault="00000000" w:rsidRPr="00000000" w14:paraId="00000033">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4.5</w:t>
            </w:r>
          </w:p>
        </w:tc>
      </w:tr>
      <w:tr>
        <w:tc>
          <w:tcPr>
            <w:shd w:fill="ffffff" w:val="clear"/>
            <w:vAlign w:val="top"/>
          </w:tcPr>
          <w:p w:rsidR="00000000" w:rsidDel="00000000" w:rsidP="00000000" w:rsidRDefault="00000000" w:rsidRPr="00000000" w14:paraId="00000034">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Attentive to campers</w:t>
            </w:r>
            <w:r w:rsidDel="00000000" w:rsidR="00000000" w:rsidRPr="00000000">
              <w:rPr>
                <w:rtl w:val="0"/>
              </w:rPr>
            </w:r>
          </w:p>
        </w:tc>
        <w:tc>
          <w:tcPr>
            <w:shd w:fill="ffff00" w:val="clear"/>
            <w:vAlign w:val="top"/>
          </w:tcPr>
          <w:p w:rsidR="00000000" w:rsidDel="00000000" w:rsidP="00000000" w:rsidRDefault="00000000" w:rsidRPr="00000000" w14:paraId="00000035">
            <w:pPr>
              <w:jc w:val="center"/>
              <w:rPr>
                <w:rFonts w:ascii="Garamond" w:cs="Garamond" w:eastAsia="Garamond" w:hAnsi="Garamond"/>
                <w:b w:val="1"/>
                <w:vertAlign w:val="baseline"/>
              </w:rPr>
            </w:pPr>
            <w:r w:rsidDel="00000000" w:rsidR="00000000" w:rsidRPr="00000000">
              <w:rPr>
                <w:rFonts w:ascii="Garamond" w:cs="Garamond" w:eastAsia="Garamond" w:hAnsi="Garamond"/>
                <w:b w:val="1"/>
                <w:rtl w:val="0"/>
              </w:rPr>
              <w:t xml:space="preserve">4.6</w:t>
            </w:r>
            <w:r w:rsidDel="00000000" w:rsidR="00000000" w:rsidRPr="00000000">
              <w:rPr>
                <w:rtl w:val="0"/>
              </w:rPr>
            </w:r>
          </w:p>
        </w:tc>
        <w:tc>
          <w:tcPr>
            <w:vAlign w:val="top"/>
          </w:tcPr>
          <w:p w:rsidR="00000000" w:rsidDel="00000000" w:rsidP="00000000" w:rsidRDefault="00000000" w:rsidRPr="00000000" w14:paraId="00000036">
            <w:pPr>
              <w:jc w:val="center"/>
              <w:rPr>
                <w:rFonts w:ascii="Garamond" w:cs="Garamond" w:eastAsia="Garamond" w:hAnsi="Garamond"/>
                <w:vertAlign w:val="baseline"/>
              </w:rPr>
            </w:pPr>
            <w:r w:rsidDel="00000000" w:rsidR="00000000" w:rsidRPr="00000000">
              <w:rPr>
                <w:rFonts w:ascii="Garamond" w:cs="Garamond" w:eastAsia="Garamond" w:hAnsi="Garamond"/>
                <w:rtl w:val="0"/>
              </w:rPr>
              <w:t xml:space="preserve">4.5</w:t>
            </w:r>
            <w:r w:rsidDel="00000000" w:rsidR="00000000" w:rsidRPr="00000000">
              <w:rPr>
                <w:rtl w:val="0"/>
              </w:rPr>
            </w:r>
          </w:p>
        </w:tc>
        <w:tc>
          <w:tcPr>
            <w:vAlign w:val="top"/>
          </w:tcPr>
          <w:p w:rsidR="00000000" w:rsidDel="00000000" w:rsidP="00000000" w:rsidRDefault="00000000" w:rsidRPr="00000000" w14:paraId="00000037">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4.5</w:t>
            </w:r>
          </w:p>
        </w:tc>
        <w:tc>
          <w:tcPr>
            <w:vAlign w:val="top"/>
          </w:tcPr>
          <w:p w:rsidR="00000000" w:rsidDel="00000000" w:rsidP="00000000" w:rsidRDefault="00000000" w:rsidRPr="00000000" w14:paraId="00000038">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4.5</w:t>
            </w:r>
          </w:p>
        </w:tc>
        <w:tc>
          <w:tcPr>
            <w:vAlign w:val="top"/>
          </w:tcPr>
          <w:p w:rsidR="00000000" w:rsidDel="00000000" w:rsidP="00000000" w:rsidRDefault="00000000" w:rsidRPr="00000000" w14:paraId="00000039">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4.7</w:t>
            </w:r>
          </w:p>
        </w:tc>
        <w:tc>
          <w:tcPr>
            <w:vAlign w:val="top"/>
          </w:tcPr>
          <w:p w:rsidR="00000000" w:rsidDel="00000000" w:rsidP="00000000" w:rsidRDefault="00000000" w:rsidRPr="00000000" w14:paraId="0000003A">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4.7</w:t>
            </w:r>
          </w:p>
        </w:tc>
      </w:tr>
      <w:tr>
        <w:tc>
          <w:tcPr>
            <w:shd w:fill="ffffff" w:val="clear"/>
            <w:vAlign w:val="top"/>
          </w:tcPr>
          <w:p w:rsidR="00000000" w:rsidDel="00000000" w:rsidP="00000000" w:rsidRDefault="00000000" w:rsidRPr="00000000" w14:paraId="0000003B">
            <w:pPr>
              <w:rPr>
                <w:rFonts w:ascii="Garamond" w:cs="Garamond" w:eastAsia="Garamond" w:hAnsi="Garamond"/>
                <w:b w:val="0"/>
                <w:color w:val="ff0000"/>
                <w:vertAlign w:val="baseline"/>
              </w:rPr>
            </w:pPr>
            <w:r w:rsidDel="00000000" w:rsidR="00000000" w:rsidRPr="00000000">
              <w:rPr>
                <w:rFonts w:ascii="Garamond" w:cs="Garamond" w:eastAsia="Garamond" w:hAnsi="Garamond"/>
                <w:b w:val="1"/>
                <w:vertAlign w:val="baseline"/>
                <w:rtl w:val="0"/>
              </w:rPr>
              <w:t xml:space="preserve">Attitude</w:t>
            </w:r>
            <w:r w:rsidDel="00000000" w:rsidR="00000000" w:rsidRPr="00000000">
              <w:rPr>
                <w:rtl w:val="0"/>
              </w:rPr>
            </w:r>
          </w:p>
        </w:tc>
        <w:tc>
          <w:tcPr>
            <w:shd w:fill="ffff00" w:val="clear"/>
            <w:vAlign w:val="top"/>
          </w:tcPr>
          <w:p w:rsidR="00000000" w:rsidDel="00000000" w:rsidP="00000000" w:rsidRDefault="00000000" w:rsidRPr="00000000" w14:paraId="0000003C">
            <w:pPr>
              <w:jc w:val="center"/>
              <w:rPr>
                <w:rFonts w:ascii="Garamond" w:cs="Garamond" w:eastAsia="Garamond" w:hAnsi="Garamond"/>
                <w:b w:val="1"/>
                <w:vertAlign w:val="baseline"/>
              </w:rPr>
            </w:pPr>
            <w:r w:rsidDel="00000000" w:rsidR="00000000" w:rsidRPr="00000000">
              <w:rPr>
                <w:rFonts w:ascii="Garamond" w:cs="Garamond" w:eastAsia="Garamond" w:hAnsi="Garamond"/>
                <w:b w:val="1"/>
                <w:rtl w:val="0"/>
              </w:rPr>
              <w:t xml:space="preserve">4.5</w:t>
            </w:r>
            <w:r w:rsidDel="00000000" w:rsidR="00000000" w:rsidRPr="00000000">
              <w:rPr>
                <w:rtl w:val="0"/>
              </w:rPr>
            </w:r>
          </w:p>
        </w:tc>
        <w:tc>
          <w:tcPr>
            <w:vAlign w:val="top"/>
          </w:tcPr>
          <w:p w:rsidR="00000000" w:rsidDel="00000000" w:rsidP="00000000" w:rsidRDefault="00000000" w:rsidRPr="00000000" w14:paraId="0000003D">
            <w:pPr>
              <w:jc w:val="center"/>
              <w:rPr>
                <w:rFonts w:ascii="Garamond" w:cs="Garamond" w:eastAsia="Garamond" w:hAnsi="Garamond"/>
                <w:vertAlign w:val="baseline"/>
              </w:rPr>
            </w:pPr>
            <w:r w:rsidDel="00000000" w:rsidR="00000000" w:rsidRPr="00000000">
              <w:rPr>
                <w:rFonts w:ascii="Garamond" w:cs="Garamond" w:eastAsia="Garamond" w:hAnsi="Garamond"/>
                <w:rtl w:val="0"/>
              </w:rPr>
              <w:t xml:space="preserve">4.5</w:t>
            </w:r>
            <w:r w:rsidDel="00000000" w:rsidR="00000000" w:rsidRPr="00000000">
              <w:rPr>
                <w:rtl w:val="0"/>
              </w:rPr>
            </w:r>
          </w:p>
        </w:tc>
        <w:tc>
          <w:tcPr>
            <w:vAlign w:val="top"/>
          </w:tcPr>
          <w:p w:rsidR="00000000" w:rsidDel="00000000" w:rsidP="00000000" w:rsidRDefault="00000000" w:rsidRPr="00000000" w14:paraId="0000003E">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4.5</w:t>
            </w:r>
          </w:p>
        </w:tc>
        <w:tc>
          <w:tcPr>
            <w:vAlign w:val="top"/>
          </w:tcPr>
          <w:p w:rsidR="00000000" w:rsidDel="00000000" w:rsidP="00000000" w:rsidRDefault="00000000" w:rsidRPr="00000000" w14:paraId="0000003F">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4.5</w:t>
            </w:r>
          </w:p>
        </w:tc>
        <w:tc>
          <w:tcPr>
            <w:vAlign w:val="top"/>
          </w:tcPr>
          <w:p w:rsidR="00000000" w:rsidDel="00000000" w:rsidP="00000000" w:rsidRDefault="00000000" w:rsidRPr="00000000" w14:paraId="00000040">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4.7</w:t>
            </w:r>
          </w:p>
        </w:tc>
        <w:tc>
          <w:tcPr>
            <w:vAlign w:val="top"/>
          </w:tcPr>
          <w:p w:rsidR="00000000" w:rsidDel="00000000" w:rsidP="00000000" w:rsidRDefault="00000000" w:rsidRPr="00000000" w14:paraId="00000041">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4.6</w:t>
            </w:r>
          </w:p>
        </w:tc>
      </w:tr>
    </w:tbl>
    <w:p w:rsidR="00000000" w:rsidDel="00000000" w:rsidP="00000000" w:rsidRDefault="00000000" w:rsidRPr="00000000" w14:paraId="00000042">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43">
      <w:pPr>
        <w:rPr>
          <w:rFonts w:ascii="Garamond" w:cs="Garamond" w:eastAsia="Garamond" w:hAnsi="Garamond"/>
          <w:vertAlign w:val="baseline"/>
        </w:rPr>
      </w:pPr>
      <w:r w:rsidDel="00000000" w:rsidR="00000000" w:rsidRPr="00000000">
        <w:rPr>
          <w:rFonts w:ascii="Garamond" w:cs="Garamond" w:eastAsia="Garamond" w:hAnsi="Garamond"/>
          <w:rtl w:val="0"/>
        </w:rPr>
        <w:t xml:space="preserve">R</w:t>
      </w:r>
      <w:r w:rsidDel="00000000" w:rsidR="00000000" w:rsidRPr="00000000">
        <w:rPr>
          <w:rFonts w:ascii="Garamond" w:cs="Garamond" w:eastAsia="Garamond" w:hAnsi="Garamond"/>
          <w:vertAlign w:val="baseline"/>
          <w:rtl w:val="0"/>
        </w:rPr>
        <w:t xml:space="preserve">atings of camp were also positive. Sixty-nine</w:t>
      </w:r>
      <w:r w:rsidDel="00000000" w:rsidR="00000000" w:rsidRPr="00000000">
        <w:rPr>
          <w:rFonts w:ascii="Garamond" w:cs="Garamond" w:eastAsia="Garamond" w:hAnsi="Garamond"/>
          <w:rtl w:val="0"/>
        </w:rPr>
        <w:t xml:space="preserve"> percent</w:t>
      </w:r>
      <w:r w:rsidDel="00000000" w:rsidR="00000000" w:rsidRPr="00000000">
        <w:rPr>
          <w:rFonts w:ascii="Garamond" w:cs="Garamond" w:eastAsia="Garamond" w:hAnsi="Garamond"/>
          <w:vertAlign w:val="baseline"/>
          <w:rtl w:val="0"/>
        </w:rPr>
        <w:t xml:space="preserve"> (6</w:t>
      </w:r>
      <w:r w:rsidDel="00000000" w:rsidR="00000000" w:rsidRPr="00000000">
        <w:rPr>
          <w:rFonts w:ascii="Garamond" w:cs="Garamond" w:eastAsia="Garamond" w:hAnsi="Garamond"/>
          <w:rtl w:val="0"/>
        </w:rPr>
        <w:t xml:space="preserve">9</w:t>
      </w:r>
      <w:r w:rsidDel="00000000" w:rsidR="00000000" w:rsidRPr="00000000">
        <w:rPr>
          <w:rFonts w:ascii="Garamond" w:cs="Garamond" w:eastAsia="Garamond" w:hAnsi="Garamond"/>
          <w:vertAlign w:val="baseline"/>
          <w:rtl w:val="0"/>
        </w:rPr>
        <w:t xml:space="preserve">%) of campers gave the overall experience of camp a 5 out of 5 rating, and another </w:t>
      </w:r>
      <w:r w:rsidDel="00000000" w:rsidR="00000000" w:rsidRPr="00000000">
        <w:rPr>
          <w:rFonts w:ascii="Garamond" w:cs="Garamond" w:eastAsia="Garamond" w:hAnsi="Garamond"/>
          <w:rtl w:val="0"/>
        </w:rPr>
        <w:t xml:space="preserve">twenty-six</w:t>
      </w:r>
      <w:r w:rsidDel="00000000" w:rsidR="00000000" w:rsidRPr="00000000">
        <w:rPr>
          <w:rFonts w:ascii="Garamond" w:cs="Garamond" w:eastAsia="Garamond" w:hAnsi="Garamond"/>
          <w:vertAlign w:val="baseline"/>
          <w:rtl w:val="0"/>
        </w:rPr>
        <w:t xml:space="preserve"> percent (2</w:t>
      </w:r>
      <w:r w:rsidDel="00000000" w:rsidR="00000000" w:rsidRPr="00000000">
        <w:rPr>
          <w:rFonts w:ascii="Garamond" w:cs="Garamond" w:eastAsia="Garamond" w:hAnsi="Garamond"/>
          <w:rtl w:val="0"/>
        </w:rPr>
        <w:t xml:space="preserve">6</w:t>
      </w:r>
      <w:r w:rsidDel="00000000" w:rsidR="00000000" w:rsidRPr="00000000">
        <w:rPr>
          <w:rFonts w:ascii="Garamond" w:cs="Garamond" w:eastAsia="Garamond" w:hAnsi="Garamond"/>
          <w:vertAlign w:val="baseline"/>
          <w:rtl w:val="0"/>
        </w:rPr>
        <w:t xml:space="preserve">%) gave the experience a 4 out of 5. These are very high ratings</w:t>
      </w:r>
      <w:r w:rsidDel="00000000" w:rsidR="00000000" w:rsidRPr="00000000">
        <w:rPr>
          <w:rFonts w:ascii="Garamond" w:cs="Garamond" w:eastAsia="Garamond" w:hAnsi="Garamond"/>
          <w:rtl w:val="0"/>
        </w:rPr>
        <w:t xml:space="preserve"> and demonstrate campers view camp positively.</w:t>
      </w:r>
      <w:r w:rsidDel="00000000" w:rsidR="00000000" w:rsidRPr="00000000">
        <w:rPr>
          <w:rtl w:val="0"/>
        </w:rPr>
      </w:r>
    </w:p>
    <w:p w:rsidR="00000000" w:rsidDel="00000000" w:rsidP="00000000" w:rsidRDefault="00000000" w:rsidRPr="00000000" w14:paraId="00000044">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45">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The food received a rating </w:t>
      </w:r>
      <w:r w:rsidDel="00000000" w:rsidR="00000000" w:rsidRPr="00000000">
        <w:rPr>
          <w:rFonts w:ascii="Garamond" w:cs="Garamond" w:eastAsia="Garamond" w:hAnsi="Garamond"/>
          <w:rtl w:val="0"/>
        </w:rPr>
        <w:t xml:space="preserve">similar to</w:t>
      </w:r>
      <w:r w:rsidDel="00000000" w:rsidR="00000000" w:rsidRPr="00000000">
        <w:rPr>
          <w:rFonts w:ascii="Garamond" w:cs="Garamond" w:eastAsia="Garamond" w:hAnsi="Garamond"/>
          <w:vertAlign w:val="baseline"/>
          <w:rtl w:val="0"/>
        </w:rPr>
        <w:t xml:space="preserve"> previous years, with </w:t>
      </w:r>
      <w:r w:rsidDel="00000000" w:rsidR="00000000" w:rsidRPr="00000000">
        <w:rPr>
          <w:rFonts w:ascii="Garamond" w:cs="Garamond" w:eastAsia="Garamond" w:hAnsi="Garamond"/>
          <w:rtl w:val="0"/>
        </w:rPr>
        <w:t xml:space="preserve">39</w:t>
      </w:r>
      <w:r w:rsidDel="00000000" w:rsidR="00000000" w:rsidRPr="00000000">
        <w:rPr>
          <w:rFonts w:ascii="Garamond" w:cs="Garamond" w:eastAsia="Garamond" w:hAnsi="Garamond"/>
          <w:vertAlign w:val="baseline"/>
          <w:rtl w:val="0"/>
        </w:rPr>
        <w:t xml:space="preserve">% awarding 5 of 5, and another </w:t>
      </w:r>
      <w:r w:rsidDel="00000000" w:rsidR="00000000" w:rsidRPr="00000000">
        <w:rPr>
          <w:rFonts w:ascii="Garamond" w:cs="Garamond" w:eastAsia="Garamond" w:hAnsi="Garamond"/>
          <w:rtl w:val="0"/>
        </w:rPr>
        <w:t xml:space="preserve">43</w:t>
      </w:r>
      <w:r w:rsidDel="00000000" w:rsidR="00000000" w:rsidRPr="00000000">
        <w:rPr>
          <w:rFonts w:ascii="Garamond" w:cs="Garamond" w:eastAsia="Garamond" w:hAnsi="Garamond"/>
          <w:vertAlign w:val="baseline"/>
          <w:rtl w:val="0"/>
        </w:rPr>
        <w:t xml:space="preserve">% awarding 4 of 5. Some campers </w:t>
      </w:r>
      <w:r w:rsidDel="00000000" w:rsidR="00000000" w:rsidRPr="00000000">
        <w:rPr>
          <w:rFonts w:ascii="Garamond" w:cs="Garamond" w:eastAsia="Garamond" w:hAnsi="Garamond"/>
          <w:rtl w:val="0"/>
        </w:rPr>
        <w:t xml:space="preserve">state the food is their favorite thing about camp. There were more complaints about the food from campers attending the third session.</w:t>
      </w:r>
      <w:r w:rsidDel="00000000" w:rsidR="00000000" w:rsidRPr="00000000">
        <w:rPr>
          <w:rtl w:val="0"/>
        </w:rPr>
      </w:r>
    </w:p>
    <w:p w:rsidR="00000000" w:rsidDel="00000000" w:rsidP="00000000" w:rsidRDefault="00000000" w:rsidRPr="00000000" w14:paraId="00000046">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47">
      <w:pPr>
        <w:rPr>
          <w:rFonts w:ascii="Garamond" w:cs="Garamond" w:eastAsia="Garamond" w:hAnsi="Garamond"/>
          <w:i w:val="0"/>
          <w:vertAlign w:val="baseline"/>
        </w:rPr>
      </w:pPr>
      <w:r w:rsidDel="00000000" w:rsidR="00000000" w:rsidRPr="00000000">
        <w:rPr>
          <w:rFonts w:ascii="Garamond" w:cs="Garamond" w:eastAsia="Garamond" w:hAnsi="Garamond"/>
          <w:i w:val="1"/>
          <w:vertAlign w:val="baseline"/>
          <w:rtl w:val="0"/>
        </w:rPr>
        <w:t xml:space="preserve">Counselors</w:t>
      </w:r>
      <w:r w:rsidDel="00000000" w:rsidR="00000000" w:rsidRPr="00000000">
        <w:rPr>
          <w:rtl w:val="0"/>
        </w:rPr>
      </w:r>
    </w:p>
    <w:p w:rsidR="00000000" w:rsidDel="00000000" w:rsidP="00000000" w:rsidRDefault="00000000" w:rsidRPr="00000000" w14:paraId="00000048">
      <w:pPr>
        <w:rPr>
          <w:rFonts w:ascii="Garamond" w:cs="Garamond" w:eastAsia="Garamond" w:hAnsi="Garamond"/>
        </w:rPr>
      </w:pPr>
      <w:r w:rsidDel="00000000" w:rsidR="00000000" w:rsidRPr="00000000">
        <w:rPr>
          <w:rFonts w:ascii="Garamond" w:cs="Garamond" w:eastAsia="Garamond" w:hAnsi="Garamond"/>
          <w:vertAlign w:val="baseline"/>
          <w:rtl w:val="0"/>
        </w:rPr>
        <w:t xml:space="preserve">In open-ended questions, campers praised staff. </w:t>
      </w:r>
      <w:r w:rsidDel="00000000" w:rsidR="00000000" w:rsidRPr="00000000">
        <w:rPr>
          <w:rFonts w:ascii="Garamond" w:cs="Garamond" w:eastAsia="Garamond" w:hAnsi="Garamond"/>
          <w:rtl w:val="0"/>
        </w:rPr>
        <w:t xml:space="preserve">A number of respondents described the counselors as their favorite part of camp, or said “hanging out” with their cabin mates and counselors was their favorite part of camp. Some mentioned specific counselors by name:</w:t>
      </w:r>
    </w:p>
    <w:p w:rsidR="00000000" w:rsidDel="00000000" w:rsidP="00000000" w:rsidRDefault="00000000" w:rsidRPr="00000000" w14:paraId="00000049">
      <w:pPr>
        <w:rPr>
          <w:rFonts w:ascii="Garamond" w:cs="Garamond" w:eastAsia="Garamond" w:hAnsi="Garamond"/>
        </w:rPr>
      </w:pPr>
      <w:r w:rsidDel="00000000" w:rsidR="00000000" w:rsidRPr="00000000">
        <w:rPr>
          <w:rtl w:val="0"/>
        </w:rPr>
      </w:r>
    </w:p>
    <w:p w:rsidR="00000000" w:rsidDel="00000000" w:rsidP="00000000" w:rsidRDefault="00000000" w:rsidRPr="00000000" w14:paraId="0000004A">
      <w:pPr>
        <w:numPr>
          <w:ilvl w:val="0"/>
          <w:numId w:val="3"/>
        </w:numPr>
        <w:ind w:left="720" w:right="360" w:hanging="360"/>
        <w:rPr>
          <w:rFonts w:ascii="Garamond" w:cs="Garamond" w:eastAsia="Garamond" w:hAnsi="Garamond"/>
          <w:color w:val="333e48"/>
          <w:u w:val="none"/>
        </w:rPr>
      </w:pPr>
      <w:r w:rsidDel="00000000" w:rsidR="00000000" w:rsidRPr="00000000">
        <w:rPr>
          <w:rFonts w:ascii="Garamond" w:cs="Garamond" w:eastAsia="Garamond" w:hAnsi="Garamond"/>
          <w:color w:val="333e48"/>
          <w:rtl w:val="0"/>
        </w:rPr>
        <w:t xml:space="preserve">“My favorite part of camp was the all-around enthusiasm of everyone here, especially the counselors.”</w:t>
      </w:r>
    </w:p>
    <w:p w:rsidR="00000000" w:rsidDel="00000000" w:rsidP="00000000" w:rsidRDefault="00000000" w:rsidRPr="00000000" w14:paraId="0000004B">
      <w:pPr>
        <w:numPr>
          <w:ilvl w:val="0"/>
          <w:numId w:val="3"/>
        </w:numPr>
        <w:ind w:left="720" w:right="360" w:hanging="360"/>
        <w:rPr>
          <w:rFonts w:ascii="Garamond" w:cs="Garamond" w:eastAsia="Garamond" w:hAnsi="Garamond"/>
          <w:color w:val="333e48"/>
          <w:u w:val="none"/>
        </w:rPr>
      </w:pPr>
      <w:r w:rsidDel="00000000" w:rsidR="00000000" w:rsidRPr="00000000">
        <w:rPr>
          <w:rFonts w:ascii="Garamond" w:cs="Garamond" w:eastAsia="Garamond" w:hAnsi="Garamond"/>
          <w:color w:val="333e48"/>
          <w:rtl w:val="0"/>
        </w:rPr>
        <w:t xml:space="preserve">“When [counselor] would play with us.”</w:t>
      </w:r>
      <w:r w:rsidDel="00000000" w:rsidR="00000000" w:rsidRPr="00000000">
        <w:rPr>
          <w:rtl w:val="0"/>
        </w:rPr>
      </w:r>
    </w:p>
    <w:p w:rsidR="00000000" w:rsidDel="00000000" w:rsidP="00000000" w:rsidRDefault="00000000" w:rsidRPr="00000000" w14:paraId="0000004C">
      <w:pPr>
        <w:numPr>
          <w:ilvl w:val="0"/>
          <w:numId w:val="3"/>
        </w:numPr>
        <w:ind w:left="720" w:right="360" w:hanging="360"/>
        <w:rPr>
          <w:rFonts w:ascii="Garamond" w:cs="Garamond" w:eastAsia="Garamond" w:hAnsi="Garamond"/>
          <w:u w:val="none"/>
        </w:rPr>
      </w:pP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color w:val="333e48"/>
          <w:rtl w:val="0"/>
        </w:rPr>
        <w:t xml:space="preserve">The programs and staff and Don.</w:t>
      </w:r>
      <w:r w:rsidDel="00000000" w:rsidR="00000000" w:rsidRPr="00000000">
        <w:rPr>
          <w:rFonts w:ascii="Garamond" w:cs="Garamond" w:eastAsia="Garamond" w:hAnsi="Garamond"/>
          <w:color w:val="333e48"/>
          <w:rtl w:val="0"/>
        </w:rPr>
        <w:t xml:space="preserve">”</w:t>
      </w:r>
      <w:r w:rsidDel="00000000" w:rsidR="00000000" w:rsidRPr="00000000">
        <w:rPr>
          <w:rtl w:val="0"/>
        </w:rPr>
      </w:r>
    </w:p>
    <w:p w:rsidR="00000000" w:rsidDel="00000000" w:rsidP="00000000" w:rsidRDefault="00000000" w:rsidRPr="00000000" w14:paraId="0000004D">
      <w:pPr>
        <w:rPr>
          <w:rFonts w:ascii="Garamond" w:cs="Garamond" w:eastAsia="Garamond" w:hAnsi="Garamond"/>
          <w:color w:val="262626"/>
        </w:rPr>
      </w:pPr>
      <w:r w:rsidDel="00000000" w:rsidR="00000000" w:rsidRPr="00000000">
        <w:rPr>
          <w:rtl w:val="0"/>
        </w:rPr>
      </w:r>
    </w:p>
    <w:p w:rsidR="00000000" w:rsidDel="00000000" w:rsidP="00000000" w:rsidRDefault="00000000" w:rsidRPr="00000000" w14:paraId="0000004E">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There were </w:t>
      </w:r>
      <w:r w:rsidDel="00000000" w:rsidR="00000000" w:rsidRPr="00000000">
        <w:rPr>
          <w:rFonts w:ascii="Garamond" w:cs="Garamond" w:eastAsia="Garamond" w:hAnsi="Garamond"/>
          <w:rtl w:val="0"/>
        </w:rPr>
        <w:t xml:space="preserve">no specific</w:t>
      </w:r>
      <w:r w:rsidDel="00000000" w:rsidR="00000000" w:rsidRPr="00000000">
        <w:rPr>
          <w:rFonts w:ascii="Garamond" w:cs="Garamond" w:eastAsia="Garamond" w:hAnsi="Garamond"/>
          <w:vertAlign w:val="baseline"/>
          <w:rtl w:val="0"/>
        </w:rPr>
        <w:t xml:space="preserve"> complaints about staff </w:t>
      </w:r>
      <w:r w:rsidDel="00000000" w:rsidR="00000000" w:rsidRPr="00000000">
        <w:rPr>
          <w:rFonts w:ascii="Garamond" w:cs="Garamond" w:eastAsia="Garamond" w:hAnsi="Garamond"/>
          <w:rtl w:val="0"/>
        </w:rPr>
        <w:t xml:space="preserve">this year. </w:t>
      </w:r>
      <w:r w:rsidDel="00000000" w:rsidR="00000000" w:rsidRPr="00000000">
        <w:rPr>
          <w:rtl w:val="0"/>
        </w:rPr>
      </w:r>
    </w:p>
    <w:p w:rsidR="00000000" w:rsidDel="00000000" w:rsidP="00000000" w:rsidRDefault="00000000" w:rsidRPr="00000000" w14:paraId="0000004F">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50">
      <w:pPr>
        <w:rPr>
          <w:rFonts w:ascii="Garamond" w:cs="Garamond" w:eastAsia="Garamond" w:hAnsi="Garamond"/>
          <w:i w:val="0"/>
          <w:vertAlign w:val="baseline"/>
        </w:rPr>
      </w:pPr>
      <w:r w:rsidDel="00000000" w:rsidR="00000000" w:rsidRPr="00000000">
        <w:rPr>
          <w:rFonts w:ascii="Garamond" w:cs="Garamond" w:eastAsia="Garamond" w:hAnsi="Garamond"/>
          <w:i w:val="1"/>
          <w:vertAlign w:val="baseline"/>
          <w:rtl w:val="0"/>
        </w:rPr>
        <w:t xml:space="preserve">Favorite Activities</w:t>
      </w:r>
      <w:r w:rsidDel="00000000" w:rsidR="00000000" w:rsidRPr="00000000">
        <w:rPr>
          <w:rtl w:val="0"/>
        </w:rPr>
      </w:r>
    </w:p>
    <w:p w:rsidR="00000000" w:rsidDel="00000000" w:rsidP="00000000" w:rsidRDefault="00000000" w:rsidRPr="00000000" w14:paraId="00000051">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Campers named horseback riding, gaga ball, archery and the overnights as their favorite activity. Other activities that received numerous mentions include </w:t>
      </w:r>
      <w:r w:rsidDel="00000000" w:rsidR="00000000" w:rsidRPr="00000000">
        <w:rPr>
          <w:rFonts w:ascii="Garamond" w:cs="Garamond" w:eastAsia="Garamond" w:hAnsi="Garamond"/>
          <w:rtl w:val="0"/>
        </w:rPr>
        <w:t xml:space="preserve">the camp “party,” the pool, arts and crafts, </w:t>
      </w:r>
      <w:r w:rsidDel="00000000" w:rsidR="00000000" w:rsidRPr="00000000">
        <w:rPr>
          <w:rFonts w:ascii="Garamond" w:cs="Garamond" w:eastAsia="Garamond" w:hAnsi="Garamond"/>
          <w:vertAlign w:val="baseline"/>
          <w:rtl w:val="0"/>
        </w:rPr>
        <w:t xml:space="preserve">the ropes course</w:t>
      </w: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vertAlign w:val="baseline"/>
          <w:rtl w:val="0"/>
        </w:rPr>
        <w:t xml:space="preserve"> and capture the flag. </w:t>
      </w: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14:paraId="00000052">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53">
      <w:pPr>
        <w:rPr>
          <w:rFonts w:ascii="Garamond" w:cs="Garamond" w:eastAsia="Garamond" w:hAnsi="Garamond"/>
          <w:i w:val="0"/>
          <w:color w:val="262626"/>
          <w:vertAlign w:val="baseline"/>
        </w:rPr>
      </w:pPr>
      <w:r w:rsidDel="00000000" w:rsidR="00000000" w:rsidRPr="00000000">
        <w:rPr>
          <w:rFonts w:ascii="Garamond" w:cs="Garamond" w:eastAsia="Garamond" w:hAnsi="Garamond"/>
          <w:i w:val="1"/>
          <w:color w:val="262626"/>
          <w:vertAlign w:val="baseline"/>
          <w:rtl w:val="0"/>
        </w:rPr>
        <w:t xml:space="preserve">Areas for Improvement</w:t>
      </w:r>
      <w:r w:rsidDel="00000000" w:rsidR="00000000" w:rsidRPr="00000000">
        <w:rPr>
          <w:rtl w:val="0"/>
        </w:rPr>
      </w:r>
    </w:p>
    <w:p w:rsidR="00000000" w:rsidDel="00000000" w:rsidP="00000000" w:rsidRDefault="00000000" w:rsidRPr="00000000" w14:paraId="00000054">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Many campers said nothing could be improved at camp. Among those that did mention areas for improvement, the most frequently mentioned include the taste of the water</w:t>
      </w:r>
      <w:r w:rsidDel="00000000" w:rsidR="00000000" w:rsidRPr="00000000">
        <w:rPr>
          <w:rFonts w:ascii="Garamond" w:cs="Garamond" w:eastAsia="Garamond" w:hAnsi="Garamond"/>
          <w:rtl w:val="0"/>
        </w:rPr>
        <w:t xml:space="preserve"> and </w:t>
      </w:r>
      <w:r w:rsidDel="00000000" w:rsidR="00000000" w:rsidRPr="00000000">
        <w:rPr>
          <w:rFonts w:ascii="Garamond" w:cs="Garamond" w:eastAsia="Garamond" w:hAnsi="Garamond"/>
          <w:vertAlign w:val="baseline"/>
          <w:rtl w:val="0"/>
        </w:rPr>
        <w:t xml:space="preserve">the </w:t>
      </w:r>
      <w:r w:rsidDel="00000000" w:rsidR="00000000" w:rsidRPr="00000000">
        <w:rPr>
          <w:rFonts w:ascii="Garamond" w:cs="Garamond" w:eastAsia="Garamond" w:hAnsi="Garamond"/>
          <w:rtl w:val="0"/>
        </w:rPr>
        <w:t xml:space="preserve">state</w:t>
      </w:r>
      <w:r w:rsidDel="00000000" w:rsidR="00000000" w:rsidRPr="00000000">
        <w:rPr>
          <w:rFonts w:ascii="Garamond" w:cs="Garamond" w:eastAsia="Garamond" w:hAnsi="Garamond"/>
          <w:vertAlign w:val="baseline"/>
          <w:rtl w:val="0"/>
        </w:rPr>
        <w:t xml:space="preserve"> of the bathrooms (including </w:t>
      </w:r>
      <w:r w:rsidDel="00000000" w:rsidR="00000000" w:rsidRPr="00000000">
        <w:rPr>
          <w:rFonts w:ascii="Garamond" w:cs="Garamond" w:eastAsia="Garamond" w:hAnsi="Garamond"/>
          <w:rtl w:val="0"/>
        </w:rPr>
        <w:t xml:space="preserve">dirty floors and requests for doors to replace shower curtains that cover bathroom stalls)</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rtl w:val="0"/>
        </w:rPr>
        <w:t xml:space="preserve"> There were some complaints about the food as well, primarily from the third session.</w:t>
      </w:r>
      <w:r w:rsidDel="00000000" w:rsidR="00000000" w:rsidRPr="00000000">
        <w:rPr>
          <w:rtl w:val="0"/>
        </w:rPr>
      </w:r>
    </w:p>
    <w:p w:rsidR="00000000" w:rsidDel="00000000" w:rsidP="00000000" w:rsidRDefault="00000000" w:rsidRPr="00000000" w14:paraId="00000055">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56">
      <w:pPr>
        <w:rPr>
          <w:rFonts w:ascii="Garamond" w:cs="Garamond" w:eastAsia="Garamond" w:hAnsi="Garamond"/>
          <w:vertAlign w:val="baseline"/>
        </w:rPr>
      </w:pPr>
      <w:r w:rsidDel="00000000" w:rsidR="00000000" w:rsidRPr="00000000">
        <w:rPr>
          <w:rFonts w:ascii="Garamond" w:cs="Garamond" w:eastAsia="Garamond" w:hAnsi="Garamond"/>
          <w:b w:val="1"/>
          <w:vertAlign w:val="baseline"/>
          <w:rtl w:val="0"/>
        </w:rPr>
        <w:t xml:space="preserve">Action items:</w:t>
      </w:r>
      <w:r w:rsidDel="00000000" w:rsidR="00000000" w:rsidRPr="00000000">
        <w:rPr>
          <w:rFonts w:ascii="Garamond" w:cs="Garamond" w:eastAsia="Garamond" w:hAnsi="Garamond"/>
          <w:vertAlign w:val="baseline"/>
          <w:rtl w:val="0"/>
        </w:rPr>
        <w:t xml:space="preserve"> </w:t>
      </w:r>
    </w:p>
    <w:p w:rsidR="00000000" w:rsidDel="00000000" w:rsidP="00000000" w:rsidRDefault="00000000" w:rsidRPr="00000000" w14:paraId="00000057">
      <w:pPr>
        <w:numPr>
          <w:ilvl w:val="0"/>
          <w:numId w:val="4"/>
        </w:numPr>
        <w:ind w:left="720" w:hanging="360"/>
        <w:rPr>
          <w:rFonts w:ascii="Garamond" w:cs="Garamond" w:eastAsia="Garamond" w:hAnsi="Garamond"/>
        </w:rPr>
      </w:pPr>
      <w:r w:rsidDel="00000000" w:rsidR="00000000" w:rsidRPr="00000000">
        <w:rPr>
          <w:rFonts w:ascii="Garamond" w:cs="Garamond" w:eastAsia="Garamond" w:hAnsi="Garamond"/>
          <w:rtl w:val="0"/>
        </w:rPr>
        <w:t xml:space="preserve">Continue to explore ways to improve the taste and appearance of the drinking water at camp.</w:t>
      </w:r>
      <w:r w:rsidDel="00000000" w:rsidR="00000000" w:rsidRPr="00000000">
        <w:rPr>
          <w:rtl w:val="0"/>
        </w:rPr>
      </w:r>
    </w:p>
    <w:p w:rsidR="00000000" w:rsidDel="00000000" w:rsidP="00000000" w:rsidRDefault="00000000" w:rsidRPr="00000000" w14:paraId="00000058">
      <w:pPr>
        <w:numPr>
          <w:ilvl w:val="0"/>
          <w:numId w:val="4"/>
        </w:numPr>
        <w:ind w:left="720" w:hanging="360"/>
        <w:rPr>
          <w:rFonts w:ascii="Garamond" w:cs="Garamond" w:eastAsia="Garamond" w:hAnsi="Garamond"/>
        </w:rPr>
      </w:pPr>
      <w:r w:rsidDel="00000000" w:rsidR="00000000" w:rsidRPr="00000000">
        <w:rPr>
          <w:rFonts w:ascii="Garamond" w:cs="Garamond" w:eastAsia="Garamond" w:hAnsi="Garamond"/>
          <w:rtl w:val="0"/>
        </w:rPr>
        <w:t xml:space="preserve">Continue to raise funds towards making upgrades in the bathrooms.</w:t>
      </w:r>
      <w:r w:rsidDel="00000000" w:rsidR="00000000" w:rsidRPr="00000000">
        <w:rPr>
          <w:rtl w:val="0"/>
        </w:rPr>
      </w:r>
    </w:p>
    <w:p w:rsidR="00000000" w:rsidDel="00000000" w:rsidP="00000000" w:rsidRDefault="00000000" w:rsidRPr="00000000" w14:paraId="00000059">
      <w:pPr>
        <w:rPr>
          <w:rFonts w:ascii="Garamond" w:cs="Garamond" w:eastAsia="Garamond" w:hAnsi="Garamond"/>
        </w:rPr>
      </w:pPr>
      <w:r w:rsidDel="00000000" w:rsidR="00000000" w:rsidRPr="00000000">
        <w:rPr>
          <w:rtl w:val="0"/>
        </w:rPr>
      </w:r>
    </w:p>
    <w:p w:rsidR="00000000" w:rsidDel="00000000" w:rsidP="00000000" w:rsidRDefault="00000000" w:rsidRPr="00000000" w14:paraId="0000005A">
      <w:pPr>
        <w:rPr>
          <w:rFonts w:ascii="Garamond" w:cs="Garamond" w:eastAsia="Garamond" w:hAnsi="Garamond"/>
        </w:rPr>
      </w:pPr>
      <w:r w:rsidDel="00000000" w:rsidR="00000000" w:rsidRPr="00000000">
        <w:rPr>
          <w:rtl w:val="0"/>
        </w:rPr>
      </w:r>
    </w:p>
    <w:p w:rsidR="00000000" w:rsidDel="00000000" w:rsidP="00000000" w:rsidRDefault="00000000" w:rsidRPr="00000000" w14:paraId="0000005B">
      <w:pPr>
        <w:rPr>
          <w:rFonts w:ascii="Garamond" w:cs="Garamond" w:eastAsia="Garamond" w:hAnsi="Garamond"/>
          <w:b w:val="0"/>
          <w:u w:val="single"/>
          <w:vertAlign w:val="baseline"/>
        </w:rPr>
      </w:pPr>
      <w:r w:rsidDel="00000000" w:rsidR="00000000" w:rsidRPr="00000000">
        <w:rPr>
          <w:rFonts w:ascii="Garamond" w:cs="Garamond" w:eastAsia="Garamond" w:hAnsi="Garamond"/>
          <w:b w:val="1"/>
          <w:u w:val="single"/>
          <w:vertAlign w:val="baseline"/>
          <w:rtl w:val="0"/>
        </w:rPr>
        <w:t xml:space="preserve">Parent Satisfaction Survey</w:t>
      </w:r>
      <w:r w:rsidDel="00000000" w:rsidR="00000000" w:rsidRPr="00000000">
        <w:rPr>
          <w:rtl w:val="0"/>
        </w:rPr>
      </w:r>
    </w:p>
    <w:p w:rsidR="00000000" w:rsidDel="00000000" w:rsidP="00000000" w:rsidRDefault="00000000" w:rsidRPr="00000000" w14:paraId="0000005C">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5D">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The Parent Satisfaction Survey is a brief, sixteen question on-line survey. A link to the survey was sent via email to parents/guardians immediately following the end of each camp session.  We received </w:t>
      </w:r>
      <w:r w:rsidDel="00000000" w:rsidR="00000000" w:rsidRPr="00000000">
        <w:rPr>
          <w:rFonts w:ascii="Garamond" w:cs="Garamond" w:eastAsia="Garamond" w:hAnsi="Garamond"/>
          <w:rtl w:val="0"/>
        </w:rPr>
        <w:t xml:space="preserve">45</w:t>
      </w:r>
      <w:r w:rsidDel="00000000" w:rsidR="00000000" w:rsidRPr="00000000">
        <w:rPr>
          <w:rFonts w:ascii="Garamond" w:cs="Garamond" w:eastAsia="Garamond" w:hAnsi="Garamond"/>
          <w:vertAlign w:val="baseline"/>
          <w:rtl w:val="0"/>
        </w:rPr>
        <w:t xml:space="preserve"> responses.</w:t>
        <w:br w:type="textWrapping"/>
      </w:r>
    </w:p>
    <w:p w:rsidR="00000000" w:rsidDel="00000000" w:rsidP="00000000" w:rsidRDefault="00000000" w:rsidRPr="00000000" w14:paraId="0000005E">
      <w:pPr>
        <w:rPr>
          <w:rFonts w:ascii="Garamond" w:cs="Garamond" w:eastAsia="Garamond" w:hAnsi="Garamond"/>
        </w:rPr>
      </w:pPr>
      <w:r w:rsidDel="00000000" w:rsidR="00000000" w:rsidRPr="00000000">
        <w:rPr>
          <w:rFonts w:ascii="Garamond" w:cs="Garamond" w:eastAsia="Garamond" w:hAnsi="Garamond"/>
          <w:rtl w:val="0"/>
        </w:rPr>
        <w:t xml:space="preserve">Twenty-seven</w:t>
      </w:r>
      <w:r w:rsidDel="00000000" w:rsidR="00000000" w:rsidRPr="00000000">
        <w:rPr>
          <w:rFonts w:ascii="Garamond" w:cs="Garamond" w:eastAsia="Garamond" w:hAnsi="Garamond"/>
          <w:vertAlign w:val="baseline"/>
          <w:rtl w:val="0"/>
        </w:rPr>
        <w:t xml:space="preserve"> percent (2</w:t>
      </w:r>
      <w:r w:rsidDel="00000000" w:rsidR="00000000" w:rsidRPr="00000000">
        <w:rPr>
          <w:rFonts w:ascii="Garamond" w:cs="Garamond" w:eastAsia="Garamond" w:hAnsi="Garamond"/>
          <w:rtl w:val="0"/>
        </w:rPr>
        <w:t xml:space="preserve">7</w:t>
      </w:r>
      <w:r w:rsidDel="00000000" w:rsidR="00000000" w:rsidRPr="00000000">
        <w:rPr>
          <w:rFonts w:ascii="Garamond" w:cs="Garamond" w:eastAsia="Garamond" w:hAnsi="Garamond"/>
          <w:vertAlign w:val="baseline"/>
          <w:rtl w:val="0"/>
        </w:rPr>
        <w:t xml:space="preserve">%) of respondents indicated that their children had received some financial assistance for attending camp through The Jack and Buena Foundation. </w:t>
      </w:r>
      <w:r w:rsidDel="00000000" w:rsidR="00000000" w:rsidRPr="00000000">
        <w:rPr>
          <w:rtl w:val="0"/>
        </w:rPr>
      </w:r>
    </w:p>
    <w:p w:rsidR="00000000" w:rsidDel="00000000" w:rsidP="00000000" w:rsidRDefault="00000000" w:rsidRPr="00000000" w14:paraId="0000005F">
      <w:pPr>
        <w:rPr>
          <w:rFonts w:ascii="Garamond" w:cs="Garamond" w:eastAsia="Garamond" w:hAnsi="Garamond"/>
        </w:rPr>
      </w:pPr>
      <w:r w:rsidDel="00000000" w:rsidR="00000000" w:rsidRPr="00000000">
        <w:rPr>
          <w:rtl w:val="0"/>
        </w:rPr>
      </w:r>
    </w:p>
    <w:p w:rsidR="00000000" w:rsidDel="00000000" w:rsidP="00000000" w:rsidRDefault="00000000" w:rsidRPr="00000000" w14:paraId="00000060">
      <w:pPr>
        <w:rPr>
          <w:rFonts w:ascii="Garamond" w:cs="Garamond" w:eastAsia="Garamond" w:hAnsi="Garamond"/>
          <w:i w:val="0"/>
          <w:vertAlign w:val="baseline"/>
        </w:rPr>
      </w:pPr>
      <w:r w:rsidDel="00000000" w:rsidR="00000000" w:rsidRPr="00000000">
        <w:rPr>
          <w:rFonts w:ascii="Garamond" w:cs="Garamond" w:eastAsia="Garamond" w:hAnsi="Garamond"/>
          <w:i w:val="1"/>
          <w:vertAlign w:val="baseline"/>
          <w:rtl w:val="0"/>
        </w:rPr>
        <w:t xml:space="preserve">Overall Satisfaction</w:t>
      </w:r>
      <w:r w:rsidDel="00000000" w:rsidR="00000000" w:rsidRPr="00000000">
        <w:rPr>
          <w:rtl w:val="0"/>
        </w:rPr>
      </w:r>
    </w:p>
    <w:p w:rsidR="00000000" w:rsidDel="00000000" w:rsidP="00000000" w:rsidRDefault="00000000" w:rsidRPr="00000000" w14:paraId="00000061">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The responses to the Parent Satisfaction Survey were overwhelmingly positive: </w:t>
      </w:r>
      <w:r w:rsidDel="00000000" w:rsidR="00000000" w:rsidRPr="00000000">
        <w:rPr>
          <w:rFonts w:ascii="Garamond" w:cs="Garamond" w:eastAsia="Garamond" w:hAnsi="Garamond"/>
          <w:rtl w:val="0"/>
        </w:rPr>
        <w:t xml:space="preserve">almost three quarters</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rtl w:val="0"/>
        </w:rPr>
        <w:t xml:space="preserve">of respondents</w:t>
      </w:r>
      <w:r w:rsidDel="00000000" w:rsidR="00000000" w:rsidRPr="00000000">
        <w:rPr>
          <w:rFonts w:ascii="Garamond" w:cs="Garamond" w:eastAsia="Garamond" w:hAnsi="Garamond"/>
          <w:vertAlign w:val="baseline"/>
          <w:rtl w:val="0"/>
        </w:rPr>
        <w:t xml:space="preserve"> indicated that camp exceeded their expectations. </w:t>
      </w:r>
    </w:p>
    <w:p w:rsidR="00000000" w:rsidDel="00000000" w:rsidP="00000000" w:rsidRDefault="00000000" w:rsidRPr="00000000" w14:paraId="00000062">
      <w:pPr>
        <w:rPr>
          <w:rFonts w:ascii="Garamond" w:cs="Garamond" w:eastAsia="Garamond" w:hAnsi="Garamond"/>
          <w:vertAlign w:val="baseline"/>
        </w:rPr>
      </w:pPr>
      <w:r w:rsidDel="00000000" w:rsidR="00000000" w:rsidRPr="00000000">
        <w:rPr>
          <w:rtl w:val="0"/>
        </w:rPr>
      </w:r>
    </w:p>
    <w:tbl>
      <w:tblPr>
        <w:tblStyle w:val="Table2"/>
        <w:tblW w:w="87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4.482758620689"/>
        <w:gridCol w:w="815.5862068965517"/>
        <w:gridCol w:w="815.5862068965517"/>
        <w:gridCol w:w="815.5862068965517"/>
        <w:gridCol w:w="815.5862068965517"/>
        <w:gridCol w:w="815.5862068965517"/>
        <w:gridCol w:w="815.5862068965517"/>
        <w:tblGridChange w:id="0">
          <w:tblGrid>
            <w:gridCol w:w="3854.482758620689"/>
            <w:gridCol w:w="815.5862068965517"/>
            <w:gridCol w:w="815.5862068965517"/>
            <w:gridCol w:w="815.5862068965517"/>
            <w:gridCol w:w="815.5862068965517"/>
            <w:gridCol w:w="815.5862068965517"/>
            <w:gridCol w:w="815.5862068965517"/>
          </w:tblGrid>
        </w:tblGridChange>
      </w:tblGrid>
      <w:tr>
        <w:trPr>
          <w:trHeight w:val="240"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63">
            <w:pPr>
              <w:rPr>
                <w:rFonts w:ascii="Garamond" w:cs="Garamond" w:eastAsia="Garamond" w:hAnsi="Garamond"/>
                <w:vertAlign w:val="baseline"/>
              </w:rPr>
            </w:pPr>
            <w:r w:rsidDel="00000000" w:rsidR="00000000" w:rsidRPr="00000000">
              <w:rPr>
                <w:rtl w:val="0"/>
              </w:rPr>
            </w:r>
          </w:p>
        </w:tc>
        <w:tc>
          <w:tcPr>
            <w:gridSpan w:val="6"/>
          </w:tcPr>
          <w:p w:rsidR="00000000" w:rsidDel="00000000" w:rsidP="00000000" w:rsidRDefault="00000000" w:rsidRPr="00000000" w14:paraId="00000064">
            <w:pPr>
              <w:jc w:val="center"/>
              <w:rPr>
                <w:rFonts w:ascii="Garamond" w:cs="Garamond" w:eastAsia="Garamond" w:hAnsi="Garamond"/>
              </w:rPr>
            </w:pPr>
            <w:r w:rsidDel="00000000" w:rsidR="00000000" w:rsidRPr="00000000">
              <w:rPr>
                <w:rFonts w:ascii="Garamond" w:cs="Garamond" w:eastAsia="Garamond" w:hAnsi="Garamond"/>
                <w:rtl w:val="0"/>
              </w:rPr>
              <w:t xml:space="preserve">Exceeded Expectations</w:t>
            </w:r>
          </w:p>
        </w:tc>
      </w:tr>
      <w:tr>
        <w:tc>
          <w:tcPr>
            <w:tcBorders>
              <w:top w:color="000000" w:space="0" w:sz="0" w:val="nil"/>
              <w:left w:color="000000" w:space="0" w:sz="0" w:val="nil"/>
              <w:bottom w:color="000000" w:space="0" w:sz="4" w:val="single"/>
            </w:tcBorders>
            <w:shd w:fill="ffffff" w:val="clear"/>
            <w:vAlign w:val="top"/>
          </w:tcPr>
          <w:p w:rsidR="00000000" w:rsidDel="00000000" w:rsidP="00000000" w:rsidRDefault="00000000" w:rsidRPr="00000000" w14:paraId="0000006A">
            <w:pPr>
              <w:rPr>
                <w:rFonts w:ascii="Garamond" w:cs="Garamond" w:eastAsia="Garamond" w:hAnsi="Garamond"/>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B">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2014</w:t>
            </w:r>
          </w:p>
        </w:tc>
        <w:tc>
          <w:tcPr>
            <w:shd w:fill="ffffff" w:val="clear"/>
            <w:vAlign w:val="top"/>
          </w:tcPr>
          <w:p w:rsidR="00000000" w:rsidDel="00000000" w:rsidP="00000000" w:rsidRDefault="00000000" w:rsidRPr="00000000" w14:paraId="0000006C">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2015</w:t>
            </w:r>
          </w:p>
        </w:tc>
        <w:tc>
          <w:tcPr>
            <w:shd w:fill="ffffff" w:val="clear"/>
            <w:vAlign w:val="top"/>
          </w:tcPr>
          <w:p w:rsidR="00000000" w:rsidDel="00000000" w:rsidP="00000000" w:rsidRDefault="00000000" w:rsidRPr="00000000" w14:paraId="0000006D">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2016</w:t>
            </w:r>
          </w:p>
        </w:tc>
        <w:tc>
          <w:tcPr>
            <w:vAlign w:val="top"/>
          </w:tcPr>
          <w:p w:rsidR="00000000" w:rsidDel="00000000" w:rsidP="00000000" w:rsidRDefault="00000000" w:rsidRPr="00000000" w14:paraId="0000006E">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2017</w:t>
            </w:r>
          </w:p>
        </w:tc>
        <w:tc>
          <w:tcPr>
            <w:vAlign w:val="top"/>
          </w:tcPr>
          <w:p w:rsidR="00000000" w:rsidDel="00000000" w:rsidP="00000000" w:rsidRDefault="00000000" w:rsidRPr="00000000" w14:paraId="0000006F">
            <w:pPr>
              <w:jc w:val="center"/>
              <w:rPr>
                <w:rFonts w:ascii="Garamond" w:cs="Garamond" w:eastAsia="Garamond" w:hAnsi="Garamond"/>
                <w:vertAlign w:val="baseline"/>
              </w:rPr>
            </w:pPr>
            <w:r w:rsidDel="00000000" w:rsidR="00000000" w:rsidRPr="00000000">
              <w:rPr>
                <w:rFonts w:ascii="Garamond" w:cs="Garamond" w:eastAsia="Garamond" w:hAnsi="Garamond"/>
                <w:rtl w:val="0"/>
              </w:rPr>
              <w:t xml:space="preserve">2018</w:t>
            </w:r>
            <w:r w:rsidDel="00000000" w:rsidR="00000000" w:rsidRPr="00000000">
              <w:rPr>
                <w:rtl w:val="0"/>
              </w:rPr>
            </w:r>
          </w:p>
        </w:tc>
        <w:tc>
          <w:tcPr>
            <w:shd w:fill="ffff00" w:val="clear"/>
            <w:vAlign w:val="top"/>
          </w:tcPr>
          <w:p w:rsidR="00000000" w:rsidDel="00000000" w:rsidP="00000000" w:rsidRDefault="00000000" w:rsidRPr="00000000" w14:paraId="00000070">
            <w:pPr>
              <w:jc w:val="center"/>
              <w:rPr>
                <w:rFonts w:ascii="Garamond" w:cs="Garamond" w:eastAsia="Garamond" w:hAnsi="Garamond"/>
              </w:rPr>
            </w:pPr>
            <w:r w:rsidDel="00000000" w:rsidR="00000000" w:rsidRPr="00000000">
              <w:rPr>
                <w:rFonts w:ascii="Garamond" w:cs="Garamond" w:eastAsia="Garamond" w:hAnsi="Garamond"/>
                <w:rtl w:val="0"/>
              </w:rPr>
              <w:t xml:space="preserve">2019</w:t>
            </w:r>
          </w:p>
        </w:tc>
      </w:tr>
      <w:tr>
        <w:tc>
          <w:tcPr>
            <w:tcBorders>
              <w:top w:color="000000" w:space="0" w:sz="4" w:val="single"/>
            </w:tcBorders>
            <w:shd w:fill="ffffff" w:val="clear"/>
            <w:vAlign w:val="top"/>
          </w:tcPr>
          <w:p w:rsidR="00000000" w:rsidDel="00000000" w:rsidP="00000000" w:rsidRDefault="00000000" w:rsidRPr="00000000" w14:paraId="00000071">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Overall, how would you rate your child’s experience at CJH this summer?</w:t>
            </w:r>
          </w:p>
        </w:tc>
        <w:tc>
          <w:tcPr>
            <w:shd w:fill="ffffff" w:val="clear"/>
            <w:vAlign w:val="top"/>
          </w:tcPr>
          <w:p w:rsidR="00000000" w:rsidDel="00000000" w:rsidP="00000000" w:rsidRDefault="00000000" w:rsidRPr="00000000" w14:paraId="00000072">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75%</w:t>
            </w:r>
          </w:p>
        </w:tc>
        <w:tc>
          <w:tcPr>
            <w:shd w:fill="ffffff" w:val="clear"/>
            <w:vAlign w:val="top"/>
          </w:tcPr>
          <w:p w:rsidR="00000000" w:rsidDel="00000000" w:rsidP="00000000" w:rsidRDefault="00000000" w:rsidRPr="00000000" w14:paraId="00000073">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81%</w:t>
            </w:r>
          </w:p>
        </w:tc>
        <w:tc>
          <w:tcPr>
            <w:shd w:fill="ffffff" w:val="clear"/>
            <w:vAlign w:val="top"/>
          </w:tcPr>
          <w:p w:rsidR="00000000" w:rsidDel="00000000" w:rsidP="00000000" w:rsidRDefault="00000000" w:rsidRPr="00000000" w14:paraId="00000074">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68%</w:t>
            </w:r>
          </w:p>
        </w:tc>
        <w:tc>
          <w:tcPr>
            <w:vAlign w:val="top"/>
          </w:tcPr>
          <w:p w:rsidR="00000000" w:rsidDel="00000000" w:rsidP="00000000" w:rsidRDefault="00000000" w:rsidRPr="00000000" w14:paraId="00000075">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60%</w:t>
            </w:r>
          </w:p>
        </w:tc>
        <w:tc>
          <w:tcPr>
            <w:vAlign w:val="top"/>
          </w:tcPr>
          <w:p w:rsidR="00000000" w:rsidDel="00000000" w:rsidP="00000000" w:rsidRDefault="00000000" w:rsidRPr="00000000" w14:paraId="00000076">
            <w:pPr>
              <w:jc w:val="center"/>
              <w:rPr>
                <w:rFonts w:ascii="Garamond" w:cs="Garamond" w:eastAsia="Garamond" w:hAnsi="Garamond"/>
                <w:vertAlign w:val="baseline"/>
              </w:rPr>
            </w:pPr>
            <w:r w:rsidDel="00000000" w:rsidR="00000000" w:rsidRPr="00000000">
              <w:rPr>
                <w:rFonts w:ascii="Garamond" w:cs="Garamond" w:eastAsia="Garamond" w:hAnsi="Garamond"/>
                <w:rtl w:val="0"/>
              </w:rPr>
              <w:t xml:space="preserve">65%</w:t>
            </w:r>
            <w:r w:rsidDel="00000000" w:rsidR="00000000" w:rsidRPr="00000000">
              <w:rPr>
                <w:rtl w:val="0"/>
              </w:rPr>
            </w:r>
          </w:p>
        </w:tc>
        <w:tc>
          <w:tcPr>
            <w:shd w:fill="ffff00" w:val="clea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71%</w:t>
            </w:r>
          </w:p>
        </w:tc>
      </w:tr>
    </w:tbl>
    <w:p w:rsidR="00000000" w:rsidDel="00000000" w:rsidP="00000000" w:rsidRDefault="00000000" w:rsidRPr="00000000" w14:paraId="00000078">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79">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An additional </w:t>
      </w:r>
      <w:r w:rsidDel="00000000" w:rsidR="00000000" w:rsidRPr="00000000">
        <w:rPr>
          <w:rFonts w:ascii="Garamond" w:cs="Garamond" w:eastAsia="Garamond" w:hAnsi="Garamond"/>
          <w:rtl w:val="0"/>
        </w:rPr>
        <w:t xml:space="preserve">24</w:t>
      </w:r>
      <w:r w:rsidDel="00000000" w:rsidR="00000000" w:rsidRPr="00000000">
        <w:rPr>
          <w:rFonts w:ascii="Garamond" w:cs="Garamond" w:eastAsia="Garamond" w:hAnsi="Garamond"/>
          <w:vertAlign w:val="baseline"/>
          <w:rtl w:val="0"/>
        </w:rPr>
        <w:t xml:space="preserve">% stated that camp met their expectations. </w:t>
      </w:r>
      <w:r w:rsidDel="00000000" w:rsidR="00000000" w:rsidRPr="00000000">
        <w:rPr>
          <w:rFonts w:ascii="Garamond" w:cs="Garamond" w:eastAsia="Garamond" w:hAnsi="Garamond"/>
          <w:rtl w:val="0"/>
        </w:rPr>
        <w:t xml:space="preserve">In total, therefore,</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rtl w:val="0"/>
        </w:rPr>
        <w:t xml:space="preserve">95</w:t>
      </w:r>
      <w:r w:rsidDel="00000000" w:rsidR="00000000" w:rsidRPr="00000000">
        <w:rPr>
          <w:rFonts w:ascii="Garamond" w:cs="Garamond" w:eastAsia="Garamond" w:hAnsi="Garamond"/>
          <w:vertAlign w:val="baseline"/>
          <w:rtl w:val="0"/>
        </w:rPr>
        <w:t xml:space="preserve">% of parents responding to the survey were satisfied. Only </w:t>
      </w:r>
      <w:r w:rsidDel="00000000" w:rsidR="00000000" w:rsidRPr="00000000">
        <w:rPr>
          <w:rFonts w:ascii="Garamond" w:cs="Garamond" w:eastAsia="Garamond" w:hAnsi="Garamond"/>
          <w:rtl w:val="0"/>
        </w:rPr>
        <w:t xml:space="preserve">four</w:t>
      </w:r>
      <w:r w:rsidDel="00000000" w:rsidR="00000000" w:rsidRPr="00000000">
        <w:rPr>
          <w:rFonts w:ascii="Garamond" w:cs="Garamond" w:eastAsia="Garamond" w:hAnsi="Garamond"/>
          <w:vertAlign w:val="baseline"/>
          <w:rtl w:val="0"/>
        </w:rPr>
        <w:t xml:space="preserve"> percent (</w:t>
      </w:r>
      <w:r w:rsidDel="00000000" w:rsidR="00000000" w:rsidRPr="00000000">
        <w:rPr>
          <w:rFonts w:ascii="Garamond" w:cs="Garamond" w:eastAsia="Garamond" w:hAnsi="Garamond"/>
          <w:rtl w:val="0"/>
        </w:rPr>
        <w:t xml:space="preserve">4</w:t>
      </w:r>
      <w:r w:rsidDel="00000000" w:rsidR="00000000" w:rsidRPr="00000000">
        <w:rPr>
          <w:rFonts w:ascii="Garamond" w:cs="Garamond" w:eastAsia="Garamond" w:hAnsi="Garamond"/>
          <w:vertAlign w:val="baseline"/>
          <w:rtl w:val="0"/>
        </w:rPr>
        <w:t xml:space="preserve">%) of respondents stated that camp was not as rewarding an experience as they had hoped for, and none responded that camp was unsatisfactory. </w:t>
      </w:r>
    </w:p>
    <w:p w:rsidR="00000000" w:rsidDel="00000000" w:rsidP="00000000" w:rsidRDefault="00000000" w:rsidRPr="00000000" w14:paraId="0000007A">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7B">
      <w:pPr>
        <w:rPr>
          <w:rFonts w:ascii="Garamond" w:cs="Garamond" w:eastAsia="Garamond" w:hAnsi="Garamond"/>
          <w:vertAlign w:val="baseline"/>
        </w:rPr>
      </w:pPr>
      <w:r w:rsidDel="00000000" w:rsidR="00000000" w:rsidRPr="00000000">
        <w:rPr>
          <w:rFonts w:ascii="Garamond" w:cs="Garamond" w:eastAsia="Garamond" w:hAnsi="Garamond"/>
          <w:rtl w:val="0"/>
        </w:rPr>
        <w:t xml:space="preserve">Ninety-eight </w:t>
      </w:r>
      <w:r w:rsidDel="00000000" w:rsidR="00000000" w:rsidRPr="00000000">
        <w:rPr>
          <w:rFonts w:ascii="Garamond" w:cs="Garamond" w:eastAsia="Garamond" w:hAnsi="Garamond"/>
          <w:vertAlign w:val="baseline"/>
          <w:rtl w:val="0"/>
        </w:rPr>
        <w:t xml:space="preserve">percent (</w:t>
      </w:r>
      <w:r w:rsidDel="00000000" w:rsidR="00000000" w:rsidRPr="00000000">
        <w:rPr>
          <w:rFonts w:ascii="Garamond" w:cs="Garamond" w:eastAsia="Garamond" w:hAnsi="Garamond"/>
          <w:rtl w:val="0"/>
        </w:rPr>
        <w:t xml:space="preserve">98</w:t>
      </w:r>
      <w:r w:rsidDel="00000000" w:rsidR="00000000" w:rsidRPr="00000000">
        <w:rPr>
          <w:rFonts w:ascii="Garamond" w:cs="Garamond" w:eastAsia="Garamond" w:hAnsi="Garamond"/>
          <w:vertAlign w:val="baseline"/>
          <w:rtl w:val="0"/>
        </w:rPr>
        <w:t xml:space="preserve">%) of parent respondents indicated that they would recommend CJH to a friend. </w:t>
      </w:r>
    </w:p>
    <w:tbl>
      <w:tblPr>
        <w:tblStyle w:val="Table3"/>
        <w:tblW w:w="87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71.40948138721"/>
        <w:gridCol w:w="829.4317531021318"/>
        <w:gridCol w:w="829.4317531021318"/>
        <w:gridCol w:w="829.4317531021318"/>
        <w:gridCol w:w="829.4317531021318"/>
        <w:gridCol w:w="829.4317531021318"/>
        <w:gridCol w:w="829.4317531021318"/>
        <w:tblGridChange w:id="0">
          <w:tblGrid>
            <w:gridCol w:w="3771.40948138721"/>
            <w:gridCol w:w="829.4317531021318"/>
            <w:gridCol w:w="829.4317531021318"/>
            <w:gridCol w:w="829.4317531021318"/>
            <w:gridCol w:w="829.4317531021318"/>
            <w:gridCol w:w="829.4317531021318"/>
            <w:gridCol w:w="829.4317531021318"/>
          </w:tblGrid>
        </w:tblGridChange>
      </w:tblGrid>
      <w:tr>
        <w:tc>
          <w:tcPr>
            <w:tcBorders>
              <w:top w:color="000000" w:space="0" w:sz="0" w:val="nil"/>
              <w:left w:color="000000" w:space="0" w:sz="0" w:val="nil"/>
              <w:bottom w:color="000000" w:space="0" w:sz="4" w:val="single"/>
            </w:tcBorders>
            <w:shd w:fill="ffffff" w:val="clear"/>
            <w:vAlign w:val="top"/>
          </w:tcPr>
          <w:p w:rsidR="00000000" w:rsidDel="00000000" w:rsidP="00000000" w:rsidRDefault="00000000" w:rsidRPr="00000000" w14:paraId="0000007C">
            <w:pPr>
              <w:rPr>
                <w:rFonts w:ascii="Garamond" w:cs="Garamond" w:eastAsia="Garamond" w:hAnsi="Garamond"/>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7D">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2014</w:t>
            </w:r>
          </w:p>
        </w:tc>
        <w:tc>
          <w:tcPr>
            <w:shd w:fill="ffffff" w:val="clear"/>
            <w:vAlign w:val="top"/>
          </w:tcPr>
          <w:p w:rsidR="00000000" w:rsidDel="00000000" w:rsidP="00000000" w:rsidRDefault="00000000" w:rsidRPr="00000000" w14:paraId="0000007E">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2015</w:t>
            </w:r>
          </w:p>
        </w:tc>
        <w:tc>
          <w:tcPr>
            <w:shd w:fill="ffffff" w:val="clear"/>
            <w:vAlign w:val="top"/>
          </w:tcPr>
          <w:p w:rsidR="00000000" w:rsidDel="00000000" w:rsidP="00000000" w:rsidRDefault="00000000" w:rsidRPr="00000000" w14:paraId="0000007F">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2016</w:t>
            </w:r>
          </w:p>
        </w:tc>
        <w:tc>
          <w:tcPr>
            <w:vAlign w:val="top"/>
          </w:tcPr>
          <w:p w:rsidR="00000000" w:rsidDel="00000000" w:rsidP="00000000" w:rsidRDefault="00000000" w:rsidRPr="00000000" w14:paraId="00000080">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2017</w:t>
            </w:r>
          </w:p>
        </w:tc>
        <w:tc>
          <w:tcPr>
            <w:vAlign w:val="top"/>
          </w:tcPr>
          <w:p w:rsidR="00000000" w:rsidDel="00000000" w:rsidP="00000000" w:rsidRDefault="00000000" w:rsidRPr="00000000" w14:paraId="00000081">
            <w:pPr>
              <w:jc w:val="center"/>
              <w:rPr>
                <w:rFonts w:ascii="Garamond" w:cs="Garamond" w:eastAsia="Garamond" w:hAnsi="Garamond"/>
                <w:vertAlign w:val="baseline"/>
              </w:rPr>
            </w:pPr>
            <w:r w:rsidDel="00000000" w:rsidR="00000000" w:rsidRPr="00000000">
              <w:rPr>
                <w:rFonts w:ascii="Garamond" w:cs="Garamond" w:eastAsia="Garamond" w:hAnsi="Garamond"/>
                <w:rtl w:val="0"/>
              </w:rPr>
              <w:t xml:space="preserve">2018</w:t>
            </w:r>
            <w:r w:rsidDel="00000000" w:rsidR="00000000" w:rsidRPr="00000000">
              <w:rPr>
                <w:rtl w:val="0"/>
              </w:rPr>
            </w:r>
          </w:p>
        </w:tc>
        <w:tc>
          <w:tcPr>
            <w:shd w:fill="ffff00" w:val="clear"/>
            <w:vAlign w:val="top"/>
          </w:tcPr>
          <w:p w:rsidR="00000000" w:rsidDel="00000000" w:rsidP="00000000" w:rsidRDefault="00000000" w:rsidRPr="00000000" w14:paraId="00000082">
            <w:pPr>
              <w:jc w:val="center"/>
              <w:rPr>
                <w:rFonts w:ascii="Garamond" w:cs="Garamond" w:eastAsia="Garamond" w:hAnsi="Garamond"/>
              </w:rPr>
            </w:pPr>
            <w:r w:rsidDel="00000000" w:rsidR="00000000" w:rsidRPr="00000000">
              <w:rPr>
                <w:rFonts w:ascii="Garamond" w:cs="Garamond" w:eastAsia="Garamond" w:hAnsi="Garamond"/>
                <w:rtl w:val="0"/>
              </w:rPr>
              <w:t xml:space="preserve">2019</w:t>
            </w:r>
          </w:p>
        </w:tc>
      </w:tr>
      <w:tr>
        <w:tc>
          <w:tcPr>
            <w:tcBorders>
              <w:top w:color="000000" w:space="0" w:sz="4" w:val="single"/>
            </w:tcBorders>
            <w:shd w:fill="ffffff" w:val="clear"/>
            <w:vAlign w:val="top"/>
          </w:tcPr>
          <w:p w:rsidR="00000000" w:rsidDel="00000000" w:rsidP="00000000" w:rsidRDefault="00000000" w:rsidRPr="00000000" w14:paraId="00000083">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Would you recommend CJH to a friend?</w:t>
            </w:r>
          </w:p>
        </w:tc>
        <w:tc>
          <w:tcPr>
            <w:shd w:fill="ffffff" w:val="clear"/>
            <w:vAlign w:val="top"/>
          </w:tcPr>
          <w:p w:rsidR="00000000" w:rsidDel="00000000" w:rsidP="00000000" w:rsidRDefault="00000000" w:rsidRPr="00000000" w14:paraId="00000084">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100%</w:t>
            </w:r>
          </w:p>
        </w:tc>
        <w:tc>
          <w:tcPr>
            <w:shd w:fill="ffffff" w:val="clear"/>
            <w:vAlign w:val="top"/>
          </w:tcPr>
          <w:p w:rsidR="00000000" w:rsidDel="00000000" w:rsidP="00000000" w:rsidRDefault="00000000" w:rsidRPr="00000000" w14:paraId="00000085">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100%</w:t>
            </w:r>
          </w:p>
        </w:tc>
        <w:tc>
          <w:tcPr>
            <w:shd w:fill="ffffff" w:val="clear"/>
            <w:vAlign w:val="top"/>
          </w:tcPr>
          <w:p w:rsidR="00000000" w:rsidDel="00000000" w:rsidP="00000000" w:rsidRDefault="00000000" w:rsidRPr="00000000" w14:paraId="00000086">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99%</w:t>
            </w:r>
          </w:p>
        </w:tc>
        <w:tc>
          <w:tcPr>
            <w:vAlign w:val="top"/>
          </w:tcPr>
          <w:p w:rsidR="00000000" w:rsidDel="00000000" w:rsidP="00000000" w:rsidRDefault="00000000" w:rsidRPr="00000000" w14:paraId="00000087">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95%</w:t>
            </w:r>
          </w:p>
        </w:tc>
        <w:tc>
          <w:tcPr>
            <w:vAlign w:val="top"/>
          </w:tcPr>
          <w:p w:rsidR="00000000" w:rsidDel="00000000" w:rsidP="00000000" w:rsidRDefault="00000000" w:rsidRPr="00000000" w14:paraId="00000088">
            <w:pPr>
              <w:jc w:val="center"/>
              <w:rPr>
                <w:rFonts w:ascii="Garamond" w:cs="Garamond" w:eastAsia="Garamond" w:hAnsi="Garamond"/>
                <w:vertAlign w:val="baseline"/>
              </w:rPr>
            </w:pPr>
            <w:r w:rsidDel="00000000" w:rsidR="00000000" w:rsidRPr="00000000">
              <w:rPr>
                <w:rFonts w:ascii="Garamond" w:cs="Garamond" w:eastAsia="Garamond" w:hAnsi="Garamond"/>
                <w:rtl w:val="0"/>
              </w:rPr>
              <w:t xml:space="preserve">100%</w:t>
            </w:r>
            <w:r w:rsidDel="00000000" w:rsidR="00000000" w:rsidRPr="00000000">
              <w:rPr>
                <w:rtl w:val="0"/>
              </w:rPr>
            </w:r>
          </w:p>
        </w:tc>
        <w:tc>
          <w:tcPr>
            <w:shd w:fill="ffff00" w:val="clear"/>
            <w:vAlign w:val="top"/>
          </w:tcPr>
          <w:p w:rsidR="00000000" w:rsidDel="00000000" w:rsidP="00000000" w:rsidRDefault="00000000" w:rsidRPr="00000000" w14:paraId="00000089">
            <w:pPr>
              <w:jc w:val="center"/>
              <w:rPr>
                <w:rFonts w:ascii="Garamond" w:cs="Garamond" w:eastAsia="Garamond" w:hAnsi="Garamond"/>
              </w:rPr>
            </w:pPr>
            <w:r w:rsidDel="00000000" w:rsidR="00000000" w:rsidRPr="00000000">
              <w:rPr>
                <w:rFonts w:ascii="Garamond" w:cs="Garamond" w:eastAsia="Garamond" w:hAnsi="Garamond"/>
                <w:rtl w:val="0"/>
              </w:rPr>
              <w:t xml:space="preserve">98%</w:t>
            </w:r>
          </w:p>
        </w:tc>
      </w:tr>
    </w:tbl>
    <w:p w:rsidR="00000000" w:rsidDel="00000000" w:rsidP="00000000" w:rsidRDefault="00000000" w:rsidRPr="00000000" w14:paraId="0000008A">
      <w:pPr>
        <w:rPr>
          <w:rFonts w:ascii="Garamond" w:cs="Garamond" w:eastAsia="Garamond" w:hAnsi="Garamond"/>
        </w:rPr>
      </w:pPr>
      <w:r w:rsidDel="00000000" w:rsidR="00000000" w:rsidRPr="00000000">
        <w:rPr>
          <w:rtl w:val="0"/>
        </w:rPr>
      </w:r>
    </w:p>
    <w:p w:rsidR="00000000" w:rsidDel="00000000" w:rsidP="00000000" w:rsidRDefault="00000000" w:rsidRPr="00000000" w14:paraId="0000008B">
      <w:pPr>
        <w:rPr>
          <w:rFonts w:ascii="Garamond" w:cs="Garamond" w:eastAsia="Garamond" w:hAnsi="Garamond"/>
        </w:rPr>
      </w:pPr>
      <w:r w:rsidDel="00000000" w:rsidR="00000000" w:rsidRPr="00000000">
        <w:rPr>
          <w:rtl w:val="0"/>
        </w:rPr>
      </w:r>
    </w:p>
    <w:p w:rsidR="00000000" w:rsidDel="00000000" w:rsidP="00000000" w:rsidRDefault="00000000" w:rsidRPr="00000000" w14:paraId="0000008C">
      <w:pPr>
        <w:rPr>
          <w:rFonts w:ascii="Garamond" w:cs="Garamond" w:eastAsia="Garamond" w:hAnsi="Garamond"/>
          <w:i w:val="0"/>
          <w:vertAlign w:val="baseline"/>
        </w:rPr>
      </w:pPr>
      <w:r w:rsidDel="00000000" w:rsidR="00000000" w:rsidRPr="00000000">
        <w:rPr>
          <w:rFonts w:ascii="Garamond" w:cs="Garamond" w:eastAsia="Garamond" w:hAnsi="Garamond"/>
          <w:i w:val="1"/>
          <w:vertAlign w:val="baseline"/>
          <w:rtl w:val="0"/>
        </w:rPr>
        <w:t xml:space="preserve">Administrative Procedures</w:t>
      </w:r>
      <w:r w:rsidDel="00000000" w:rsidR="00000000" w:rsidRPr="00000000">
        <w:rPr>
          <w:rtl w:val="0"/>
        </w:rPr>
      </w:r>
    </w:p>
    <w:p w:rsidR="00000000" w:rsidDel="00000000" w:rsidP="00000000" w:rsidRDefault="00000000" w:rsidRPr="00000000" w14:paraId="0000008D">
      <w:pPr>
        <w:rPr>
          <w:rFonts w:ascii="Garamond" w:cs="Garamond" w:eastAsia="Garamond" w:hAnsi="Garamond"/>
          <w:color w:val="ff0000"/>
          <w:vertAlign w:val="baseline"/>
        </w:rPr>
      </w:pPr>
      <w:r w:rsidDel="00000000" w:rsidR="00000000" w:rsidRPr="00000000">
        <w:rPr>
          <w:rFonts w:ascii="Garamond" w:cs="Garamond" w:eastAsia="Garamond" w:hAnsi="Garamond"/>
          <w:vertAlign w:val="baseline"/>
          <w:rtl w:val="0"/>
        </w:rPr>
        <w:t xml:space="preserve">We asked parents about specific aspects of their contact with camp, including the registration process, check-in and check-out for their campers. </w:t>
      </w:r>
      <w:r w:rsidDel="00000000" w:rsidR="00000000" w:rsidRPr="00000000">
        <w:rPr>
          <w:rFonts w:ascii="Garamond" w:cs="Garamond" w:eastAsia="Garamond" w:hAnsi="Garamond"/>
          <w:rtl w:val="0"/>
        </w:rPr>
        <w:t xml:space="preserve">Ninety-three</w:t>
      </w:r>
      <w:r w:rsidDel="00000000" w:rsidR="00000000" w:rsidRPr="00000000">
        <w:rPr>
          <w:rFonts w:ascii="Garamond" w:cs="Garamond" w:eastAsia="Garamond" w:hAnsi="Garamond"/>
          <w:vertAlign w:val="baseline"/>
          <w:rtl w:val="0"/>
        </w:rPr>
        <w:t xml:space="preserve"> percent (</w:t>
      </w:r>
      <w:r w:rsidDel="00000000" w:rsidR="00000000" w:rsidRPr="00000000">
        <w:rPr>
          <w:rFonts w:ascii="Garamond" w:cs="Garamond" w:eastAsia="Garamond" w:hAnsi="Garamond"/>
          <w:rtl w:val="0"/>
        </w:rPr>
        <w:t xml:space="preserve">93</w:t>
      </w:r>
      <w:r w:rsidDel="00000000" w:rsidR="00000000" w:rsidRPr="00000000">
        <w:rPr>
          <w:rFonts w:ascii="Garamond" w:cs="Garamond" w:eastAsia="Garamond" w:hAnsi="Garamond"/>
          <w:vertAlign w:val="baseline"/>
          <w:rtl w:val="0"/>
        </w:rPr>
        <w:t xml:space="preserve">%) of respondents indicated that they found the application and registration process either very good or excellent. This is the same percentage as the previous year, and indicates we continue to be especially respons</w:t>
      </w:r>
      <w:r w:rsidDel="00000000" w:rsidR="00000000" w:rsidRPr="00000000">
        <w:rPr>
          <w:rFonts w:ascii="Garamond" w:cs="Garamond" w:eastAsia="Garamond" w:hAnsi="Garamond"/>
          <w:rtl w:val="0"/>
        </w:rPr>
        <w:t xml:space="preserve">ive to parents, given online registration and our excellent</w:t>
      </w:r>
      <w:r w:rsidDel="00000000" w:rsidR="00000000" w:rsidRPr="00000000">
        <w:rPr>
          <w:rFonts w:ascii="Garamond" w:cs="Garamond" w:eastAsia="Garamond" w:hAnsi="Garamond"/>
          <w:vertAlign w:val="baseline"/>
          <w:rtl w:val="0"/>
        </w:rPr>
        <w:t xml:space="preserve"> camp secretary</w:t>
      </w:r>
      <w:r w:rsidDel="00000000" w:rsidR="00000000" w:rsidRPr="00000000">
        <w:rPr>
          <w:rFonts w:ascii="Garamond" w:cs="Garamond" w:eastAsia="Garamond" w:hAnsi="Garamond"/>
          <w:rtl w:val="0"/>
        </w:rPr>
        <w:t xml:space="preserve">.</w:t>
      </w:r>
      <w:r w:rsidDel="00000000" w:rsidR="00000000" w:rsidRPr="00000000">
        <w:rPr>
          <w:rtl w:val="0"/>
        </w:rPr>
      </w:r>
    </w:p>
    <w:p w:rsidR="00000000" w:rsidDel="00000000" w:rsidP="00000000" w:rsidRDefault="00000000" w:rsidRPr="00000000" w14:paraId="0000008E">
      <w:pPr>
        <w:rPr>
          <w:rFonts w:ascii="Garamond" w:cs="Garamond" w:eastAsia="Garamond" w:hAnsi="Garamond"/>
          <w:vertAlign w:val="baseline"/>
        </w:rPr>
      </w:pPr>
      <w:r w:rsidDel="00000000" w:rsidR="00000000" w:rsidRPr="00000000">
        <w:rPr>
          <w:rtl w:val="0"/>
        </w:rPr>
      </w:r>
    </w:p>
    <w:tbl>
      <w:tblPr>
        <w:tblStyle w:val="Table4"/>
        <w:tblW w:w="87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10.2372881355927"/>
        <w:gridCol w:w="889.6271186440677"/>
        <w:gridCol w:w="889.6271186440677"/>
        <w:gridCol w:w="889.6271186440677"/>
        <w:gridCol w:w="889.6271186440677"/>
        <w:gridCol w:w="889.6271186440677"/>
        <w:gridCol w:w="889.6271186440677"/>
        <w:tblGridChange w:id="0">
          <w:tblGrid>
            <w:gridCol w:w="3410.2372881355927"/>
            <w:gridCol w:w="889.6271186440677"/>
            <w:gridCol w:w="889.6271186440677"/>
            <w:gridCol w:w="889.6271186440677"/>
            <w:gridCol w:w="889.6271186440677"/>
            <w:gridCol w:w="889.6271186440677"/>
            <w:gridCol w:w="889.6271186440677"/>
          </w:tblGrid>
        </w:tblGridChange>
      </w:tblGrid>
      <w:tr>
        <w:trPr>
          <w:trHeight w:val="240"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8F">
            <w:pPr>
              <w:rPr>
                <w:rFonts w:ascii="Garamond" w:cs="Garamond" w:eastAsia="Garamond" w:hAnsi="Garamond"/>
                <w:vertAlign w:val="baseline"/>
              </w:rPr>
            </w:pPr>
            <w:r w:rsidDel="00000000" w:rsidR="00000000" w:rsidRPr="00000000">
              <w:rPr>
                <w:rtl w:val="0"/>
              </w:rPr>
            </w:r>
          </w:p>
        </w:tc>
        <w:tc>
          <w:tcPr>
            <w:gridSpan w:val="6"/>
          </w:tcPr>
          <w:p w:rsidR="00000000" w:rsidDel="00000000" w:rsidP="00000000" w:rsidRDefault="00000000" w:rsidRPr="00000000" w14:paraId="00000090">
            <w:pPr>
              <w:jc w:val="center"/>
              <w:rPr>
                <w:rFonts w:ascii="Garamond" w:cs="Garamond" w:eastAsia="Garamond" w:hAnsi="Garamond"/>
              </w:rPr>
            </w:pPr>
            <w:r w:rsidDel="00000000" w:rsidR="00000000" w:rsidRPr="00000000">
              <w:rPr>
                <w:rFonts w:ascii="Garamond" w:cs="Garamond" w:eastAsia="Garamond" w:hAnsi="Garamond"/>
                <w:rtl w:val="0"/>
              </w:rPr>
              <w:t xml:space="preserve">Very good or Excellent</w:t>
            </w:r>
          </w:p>
        </w:tc>
      </w:tr>
      <w:tr>
        <w:tc>
          <w:tcPr>
            <w:tcBorders>
              <w:top w:color="000000" w:space="0" w:sz="0" w:val="nil"/>
              <w:left w:color="000000" w:space="0" w:sz="0" w:val="nil"/>
              <w:bottom w:color="000000" w:space="0" w:sz="4" w:val="single"/>
            </w:tcBorders>
            <w:shd w:fill="ffffff" w:val="clear"/>
            <w:vAlign w:val="top"/>
          </w:tcPr>
          <w:p w:rsidR="00000000" w:rsidDel="00000000" w:rsidP="00000000" w:rsidRDefault="00000000" w:rsidRPr="00000000" w14:paraId="00000096">
            <w:pPr>
              <w:rPr>
                <w:rFonts w:ascii="Garamond" w:cs="Garamond" w:eastAsia="Garamond" w:hAnsi="Garamond"/>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97">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2014</w:t>
            </w:r>
          </w:p>
        </w:tc>
        <w:tc>
          <w:tcPr>
            <w:shd w:fill="ffffff" w:val="clear"/>
            <w:vAlign w:val="top"/>
          </w:tcPr>
          <w:p w:rsidR="00000000" w:rsidDel="00000000" w:rsidP="00000000" w:rsidRDefault="00000000" w:rsidRPr="00000000" w14:paraId="00000098">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2015</w:t>
            </w:r>
          </w:p>
        </w:tc>
        <w:tc>
          <w:tcPr>
            <w:shd w:fill="ffffff" w:val="clear"/>
            <w:vAlign w:val="top"/>
          </w:tcPr>
          <w:p w:rsidR="00000000" w:rsidDel="00000000" w:rsidP="00000000" w:rsidRDefault="00000000" w:rsidRPr="00000000" w14:paraId="00000099">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2016</w:t>
            </w:r>
          </w:p>
        </w:tc>
        <w:tc>
          <w:tcPr>
            <w:vAlign w:val="top"/>
          </w:tcPr>
          <w:p w:rsidR="00000000" w:rsidDel="00000000" w:rsidP="00000000" w:rsidRDefault="00000000" w:rsidRPr="00000000" w14:paraId="0000009A">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2017</w:t>
            </w:r>
          </w:p>
        </w:tc>
        <w:tc>
          <w:tcPr>
            <w:vAlign w:val="top"/>
          </w:tcPr>
          <w:p w:rsidR="00000000" w:rsidDel="00000000" w:rsidP="00000000" w:rsidRDefault="00000000" w:rsidRPr="00000000" w14:paraId="0000009B">
            <w:pPr>
              <w:jc w:val="center"/>
              <w:rPr>
                <w:rFonts w:ascii="Garamond" w:cs="Garamond" w:eastAsia="Garamond" w:hAnsi="Garamond"/>
                <w:vertAlign w:val="baseline"/>
              </w:rPr>
            </w:pPr>
            <w:r w:rsidDel="00000000" w:rsidR="00000000" w:rsidRPr="00000000">
              <w:rPr>
                <w:rFonts w:ascii="Garamond" w:cs="Garamond" w:eastAsia="Garamond" w:hAnsi="Garamond"/>
                <w:rtl w:val="0"/>
              </w:rPr>
              <w:t xml:space="preserve">2018</w:t>
            </w:r>
            <w:r w:rsidDel="00000000" w:rsidR="00000000" w:rsidRPr="00000000">
              <w:rPr>
                <w:rtl w:val="0"/>
              </w:rPr>
            </w:r>
          </w:p>
        </w:tc>
        <w:tc>
          <w:tcPr>
            <w:shd w:fill="ffff00" w:val="clear"/>
            <w:vAlign w:val="top"/>
          </w:tcPr>
          <w:p w:rsidR="00000000" w:rsidDel="00000000" w:rsidP="00000000" w:rsidRDefault="00000000" w:rsidRPr="00000000" w14:paraId="0000009C">
            <w:pPr>
              <w:jc w:val="center"/>
              <w:rPr>
                <w:rFonts w:ascii="Garamond" w:cs="Garamond" w:eastAsia="Garamond" w:hAnsi="Garamond"/>
              </w:rPr>
            </w:pPr>
            <w:r w:rsidDel="00000000" w:rsidR="00000000" w:rsidRPr="00000000">
              <w:rPr>
                <w:rFonts w:ascii="Garamond" w:cs="Garamond" w:eastAsia="Garamond" w:hAnsi="Garamond"/>
                <w:rtl w:val="0"/>
              </w:rPr>
              <w:t xml:space="preserve">2019</w:t>
            </w:r>
          </w:p>
        </w:tc>
      </w:tr>
      <w:tr>
        <w:tc>
          <w:tcPr>
            <w:tcBorders>
              <w:top w:color="000000" w:space="0" w:sz="4" w:val="single"/>
            </w:tcBorders>
            <w:shd w:fill="ffffff" w:val="clear"/>
            <w:vAlign w:val="top"/>
          </w:tcPr>
          <w:p w:rsidR="00000000" w:rsidDel="00000000" w:rsidP="00000000" w:rsidRDefault="00000000" w:rsidRPr="00000000" w14:paraId="0000009D">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How would you rate the registration/application process?</w:t>
            </w:r>
          </w:p>
        </w:tc>
        <w:tc>
          <w:tcPr>
            <w:shd w:fill="ffffff" w:val="clear"/>
            <w:vAlign w:val="top"/>
          </w:tcPr>
          <w:p w:rsidR="00000000" w:rsidDel="00000000" w:rsidP="00000000" w:rsidRDefault="00000000" w:rsidRPr="00000000" w14:paraId="0000009E">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88%</w:t>
            </w:r>
          </w:p>
        </w:tc>
        <w:tc>
          <w:tcPr>
            <w:shd w:fill="ffffff" w:val="clear"/>
            <w:vAlign w:val="top"/>
          </w:tcPr>
          <w:p w:rsidR="00000000" w:rsidDel="00000000" w:rsidP="00000000" w:rsidRDefault="00000000" w:rsidRPr="00000000" w14:paraId="0000009F">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91%</w:t>
            </w:r>
          </w:p>
        </w:tc>
        <w:tc>
          <w:tcPr>
            <w:shd w:fill="ffffff" w:val="clear"/>
            <w:vAlign w:val="top"/>
          </w:tcPr>
          <w:p w:rsidR="00000000" w:rsidDel="00000000" w:rsidP="00000000" w:rsidRDefault="00000000" w:rsidRPr="00000000" w14:paraId="000000A0">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95%</w:t>
            </w:r>
          </w:p>
        </w:tc>
        <w:tc>
          <w:tcPr>
            <w:vAlign w:val="top"/>
          </w:tcPr>
          <w:p w:rsidR="00000000" w:rsidDel="00000000" w:rsidP="00000000" w:rsidRDefault="00000000" w:rsidRPr="00000000" w14:paraId="000000A1">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86%</w:t>
            </w:r>
          </w:p>
        </w:tc>
        <w:tc>
          <w:tcPr>
            <w:vAlign w:val="top"/>
          </w:tcPr>
          <w:p w:rsidR="00000000" w:rsidDel="00000000" w:rsidP="00000000" w:rsidRDefault="00000000" w:rsidRPr="00000000" w14:paraId="000000A2">
            <w:pPr>
              <w:jc w:val="center"/>
              <w:rPr>
                <w:rFonts w:ascii="Garamond" w:cs="Garamond" w:eastAsia="Garamond" w:hAnsi="Garamond"/>
                <w:vertAlign w:val="baseline"/>
              </w:rPr>
            </w:pPr>
            <w:r w:rsidDel="00000000" w:rsidR="00000000" w:rsidRPr="00000000">
              <w:rPr>
                <w:rFonts w:ascii="Garamond" w:cs="Garamond" w:eastAsia="Garamond" w:hAnsi="Garamond"/>
                <w:rtl w:val="0"/>
              </w:rPr>
              <w:t xml:space="preserve">93%</w:t>
            </w:r>
            <w:r w:rsidDel="00000000" w:rsidR="00000000" w:rsidRPr="00000000">
              <w:rPr>
                <w:rtl w:val="0"/>
              </w:rPr>
            </w:r>
          </w:p>
        </w:tc>
        <w:tc>
          <w:tcPr>
            <w:shd w:fill="ffff00" w:val="clear"/>
            <w:vAlign w:val="top"/>
          </w:tcPr>
          <w:p w:rsidR="00000000" w:rsidDel="00000000" w:rsidP="00000000" w:rsidRDefault="00000000" w:rsidRPr="00000000" w14:paraId="000000A3">
            <w:pPr>
              <w:jc w:val="center"/>
              <w:rPr>
                <w:rFonts w:ascii="Garamond" w:cs="Garamond" w:eastAsia="Garamond" w:hAnsi="Garamond"/>
              </w:rPr>
            </w:pPr>
            <w:r w:rsidDel="00000000" w:rsidR="00000000" w:rsidRPr="00000000">
              <w:rPr>
                <w:rFonts w:ascii="Garamond" w:cs="Garamond" w:eastAsia="Garamond" w:hAnsi="Garamond"/>
                <w:rtl w:val="0"/>
              </w:rPr>
              <w:t xml:space="preserve">93%</w:t>
            </w:r>
          </w:p>
        </w:tc>
      </w:tr>
    </w:tbl>
    <w:p w:rsidR="00000000" w:rsidDel="00000000" w:rsidP="00000000" w:rsidRDefault="00000000" w:rsidRPr="00000000" w14:paraId="000000A4">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A5">
      <w:pPr>
        <w:rPr>
          <w:rFonts w:ascii="Garamond" w:cs="Garamond" w:eastAsia="Garamond" w:hAnsi="Garamond"/>
          <w:vertAlign w:val="baseline"/>
        </w:rPr>
      </w:pPr>
      <w:r w:rsidDel="00000000" w:rsidR="00000000" w:rsidRPr="00000000">
        <w:rPr>
          <w:rFonts w:ascii="Garamond" w:cs="Garamond" w:eastAsia="Garamond" w:hAnsi="Garamond"/>
          <w:rtl w:val="0"/>
        </w:rPr>
        <w:t xml:space="preserve">We saw a notable increase in parent satisfaction with </w:t>
      </w:r>
      <w:r w:rsidDel="00000000" w:rsidR="00000000" w:rsidRPr="00000000">
        <w:rPr>
          <w:rFonts w:ascii="Garamond" w:cs="Garamond" w:eastAsia="Garamond" w:hAnsi="Garamond"/>
          <w:vertAlign w:val="baseline"/>
          <w:rtl w:val="0"/>
        </w:rPr>
        <w:t xml:space="preserve">check-in and check-out processes</w:t>
      </w: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14:paraId="000000A6">
      <w:pPr>
        <w:rPr>
          <w:rFonts w:ascii="Garamond" w:cs="Garamond" w:eastAsia="Garamond" w:hAnsi="Garamond"/>
          <w:vertAlign w:val="baseline"/>
        </w:rPr>
      </w:pPr>
      <w:r w:rsidDel="00000000" w:rsidR="00000000" w:rsidRPr="00000000">
        <w:rPr>
          <w:rtl w:val="0"/>
        </w:rPr>
      </w:r>
    </w:p>
    <w:tbl>
      <w:tblPr>
        <w:tblStyle w:val="Table5"/>
        <w:tblW w:w="874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45.6904541241884"/>
        <w:gridCol w:w="883.7182576459685"/>
        <w:gridCol w:w="883.7182576459685"/>
        <w:gridCol w:w="883.7182576459685"/>
        <w:gridCol w:w="883.7182576459685"/>
        <w:gridCol w:w="883.7182576459685"/>
        <w:gridCol w:w="883.7182576459685"/>
        <w:tblGridChange w:id="0">
          <w:tblGrid>
            <w:gridCol w:w="3445.6904541241884"/>
            <w:gridCol w:w="883.7182576459685"/>
            <w:gridCol w:w="883.7182576459685"/>
            <w:gridCol w:w="883.7182576459685"/>
            <w:gridCol w:w="883.7182576459685"/>
            <w:gridCol w:w="883.7182576459685"/>
            <w:gridCol w:w="883.7182576459685"/>
          </w:tblGrid>
        </w:tblGridChange>
      </w:tblGrid>
      <w:tr>
        <w:trPr>
          <w:trHeight w:val="240" w:hRule="atLeast"/>
        </w:trPr>
        <w:tc>
          <w:tcPr>
            <w:tcBorders>
              <w:top w:color="000000" w:space="0" w:sz="4" w:val="single"/>
            </w:tcBorders>
            <w:vAlign w:val="top"/>
          </w:tcPr>
          <w:p w:rsidR="00000000" w:rsidDel="00000000" w:rsidP="00000000" w:rsidRDefault="00000000" w:rsidRPr="00000000" w14:paraId="000000A7">
            <w:pPr>
              <w:rPr>
                <w:rFonts w:ascii="Garamond" w:cs="Garamond" w:eastAsia="Garamond" w:hAnsi="Garamond"/>
                <w:vertAlign w:val="baseline"/>
              </w:rPr>
            </w:pPr>
            <w:r w:rsidDel="00000000" w:rsidR="00000000" w:rsidRPr="00000000">
              <w:rPr>
                <w:rtl w:val="0"/>
              </w:rPr>
            </w:r>
          </w:p>
        </w:tc>
        <w:tc>
          <w:tcPr>
            <w:gridSpan w:val="6"/>
          </w:tcPr>
          <w:p w:rsidR="00000000" w:rsidDel="00000000" w:rsidP="00000000" w:rsidRDefault="00000000" w:rsidRPr="00000000" w14:paraId="000000A8">
            <w:pPr>
              <w:jc w:val="center"/>
              <w:rPr>
                <w:rFonts w:ascii="Garamond" w:cs="Garamond" w:eastAsia="Garamond" w:hAnsi="Garamond"/>
              </w:rPr>
            </w:pPr>
            <w:r w:rsidDel="00000000" w:rsidR="00000000" w:rsidRPr="00000000">
              <w:rPr>
                <w:rFonts w:ascii="Garamond" w:cs="Garamond" w:eastAsia="Garamond" w:hAnsi="Garamond"/>
                <w:rtl w:val="0"/>
              </w:rPr>
              <w:t xml:space="preserve">Excellent</w:t>
            </w:r>
          </w:p>
        </w:tc>
      </w:tr>
      <w:tr>
        <w:tc>
          <w:tcPr>
            <w:tcBorders>
              <w:top w:color="000000" w:space="0" w:sz="4" w:val="single"/>
            </w:tcBorders>
            <w:shd w:fill="ffffff" w:val="clear"/>
            <w:vAlign w:val="top"/>
          </w:tcPr>
          <w:p w:rsidR="00000000" w:rsidDel="00000000" w:rsidP="00000000" w:rsidRDefault="00000000" w:rsidRPr="00000000" w14:paraId="000000AE">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YEAR</w:t>
            </w:r>
          </w:p>
        </w:tc>
        <w:tc>
          <w:tcPr>
            <w:shd w:fill="ffffff" w:val="clear"/>
            <w:vAlign w:val="top"/>
          </w:tcPr>
          <w:p w:rsidR="00000000" w:rsidDel="00000000" w:rsidP="00000000" w:rsidRDefault="00000000" w:rsidRPr="00000000" w14:paraId="000000AF">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2014</w:t>
            </w:r>
          </w:p>
        </w:tc>
        <w:tc>
          <w:tcPr>
            <w:shd w:fill="ffffff" w:val="clear"/>
            <w:vAlign w:val="top"/>
          </w:tcPr>
          <w:p w:rsidR="00000000" w:rsidDel="00000000" w:rsidP="00000000" w:rsidRDefault="00000000" w:rsidRPr="00000000" w14:paraId="000000B0">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2015</w:t>
            </w:r>
          </w:p>
        </w:tc>
        <w:tc>
          <w:tcPr>
            <w:shd w:fill="ffffff" w:val="clear"/>
            <w:vAlign w:val="top"/>
          </w:tcPr>
          <w:p w:rsidR="00000000" w:rsidDel="00000000" w:rsidP="00000000" w:rsidRDefault="00000000" w:rsidRPr="00000000" w14:paraId="000000B1">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2016</w:t>
            </w:r>
          </w:p>
        </w:tc>
        <w:tc>
          <w:tcPr>
            <w:vAlign w:val="top"/>
          </w:tcPr>
          <w:p w:rsidR="00000000" w:rsidDel="00000000" w:rsidP="00000000" w:rsidRDefault="00000000" w:rsidRPr="00000000" w14:paraId="000000B2">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2017</w:t>
            </w:r>
          </w:p>
        </w:tc>
        <w:tc>
          <w:tcPr>
            <w:vAlign w:val="top"/>
          </w:tcPr>
          <w:p w:rsidR="00000000" w:rsidDel="00000000" w:rsidP="00000000" w:rsidRDefault="00000000" w:rsidRPr="00000000" w14:paraId="000000B3">
            <w:pPr>
              <w:jc w:val="center"/>
              <w:rPr>
                <w:rFonts w:ascii="Garamond" w:cs="Garamond" w:eastAsia="Garamond" w:hAnsi="Garamond"/>
                <w:vertAlign w:val="baseline"/>
              </w:rPr>
            </w:pPr>
            <w:r w:rsidDel="00000000" w:rsidR="00000000" w:rsidRPr="00000000">
              <w:rPr>
                <w:rFonts w:ascii="Garamond" w:cs="Garamond" w:eastAsia="Garamond" w:hAnsi="Garamond"/>
                <w:rtl w:val="0"/>
              </w:rPr>
              <w:t xml:space="preserve">2018</w:t>
            </w:r>
            <w:r w:rsidDel="00000000" w:rsidR="00000000" w:rsidRPr="00000000">
              <w:rPr>
                <w:rtl w:val="0"/>
              </w:rPr>
            </w:r>
          </w:p>
        </w:tc>
        <w:tc>
          <w:tcPr>
            <w:shd w:fill="ffff00" w:val="clear"/>
            <w:vAlign w:val="top"/>
          </w:tcPr>
          <w:p w:rsidR="00000000" w:rsidDel="00000000" w:rsidP="00000000" w:rsidRDefault="00000000" w:rsidRPr="00000000" w14:paraId="000000B4">
            <w:pPr>
              <w:jc w:val="center"/>
              <w:rPr>
                <w:rFonts w:ascii="Garamond" w:cs="Garamond" w:eastAsia="Garamond" w:hAnsi="Garamond"/>
              </w:rPr>
            </w:pPr>
            <w:r w:rsidDel="00000000" w:rsidR="00000000" w:rsidRPr="00000000">
              <w:rPr>
                <w:rFonts w:ascii="Garamond" w:cs="Garamond" w:eastAsia="Garamond" w:hAnsi="Garamond"/>
                <w:rtl w:val="0"/>
              </w:rPr>
              <w:t xml:space="preserve">2019</w:t>
            </w:r>
          </w:p>
        </w:tc>
      </w:tr>
      <w:tr>
        <w:tc>
          <w:tcPr>
            <w:tcBorders>
              <w:top w:color="000000" w:space="0" w:sz="4" w:val="single"/>
            </w:tcBorders>
            <w:shd w:fill="ffffff" w:val="clear"/>
            <w:vAlign w:val="top"/>
          </w:tcPr>
          <w:p w:rsidR="00000000" w:rsidDel="00000000" w:rsidP="00000000" w:rsidRDefault="00000000" w:rsidRPr="00000000" w14:paraId="000000B5">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How would you rate the check-in process?</w:t>
            </w:r>
          </w:p>
        </w:tc>
        <w:tc>
          <w:tcPr>
            <w:shd w:fill="ffffff" w:val="clear"/>
            <w:vAlign w:val="top"/>
          </w:tcPr>
          <w:p w:rsidR="00000000" w:rsidDel="00000000" w:rsidP="00000000" w:rsidRDefault="00000000" w:rsidRPr="00000000" w14:paraId="000000B6">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45%</w:t>
            </w:r>
          </w:p>
        </w:tc>
        <w:tc>
          <w:tcPr>
            <w:shd w:fill="ffffff" w:val="clear"/>
            <w:vAlign w:val="top"/>
          </w:tcPr>
          <w:p w:rsidR="00000000" w:rsidDel="00000000" w:rsidP="00000000" w:rsidRDefault="00000000" w:rsidRPr="00000000" w14:paraId="000000B7">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60%</w:t>
            </w:r>
          </w:p>
        </w:tc>
        <w:tc>
          <w:tcPr>
            <w:shd w:fill="ffffff" w:val="clear"/>
            <w:vAlign w:val="top"/>
          </w:tcPr>
          <w:p w:rsidR="00000000" w:rsidDel="00000000" w:rsidP="00000000" w:rsidRDefault="00000000" w:rsidRPr="00000000" w14:paraId="000000B8">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63%</w:t>
            </w:r>
          </w:p>
        </w:tc>
        <w:tc>
          <w:tcPr>
            <w:vAlign w:val="top"/>
          </w:tcPr>
          <w:p w:rsidR="00000000" w:rsidDel="00000000" w:rsidP="00000000" w:rsidRDefault="00000000" w:rsidRPr="00000000" w14:paraId="000000B9">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58%</w:t>
            </w:r>
          </w:p>
        </w:tc>
        <w:tc>
          <w:tcPr>
            <w:vAlign w:val="top"/>
          </w:tcPr>
          <w:p w:rsidR="00000000" w:rsidDel="00000000" w:rsidP="00000000" w:rsidRDefault="00000000" w:rsidRPr="00000000" w14:paraId="000000BA">
            <w:pPr>
              <w:jc w:val="center"/>
              <w:rPr>
                <w:rFonts w:ascii="Garamond" w:cs="Garamond" w:eastAsia="Garamond" w:hAnsi="Garamond"/>
                <w:vertAlign w:val="baseline"/>
              </w:rPr>
            </w:pPr>
            <w:r w:rsidDel="00000000" w:rsidR="00000000" w:rsidRPr="00000000">
              <w:rPr>
                <w:rFonts w:ascii="Garamond" w:cs="Garamond" w:eastAsia="Garamond" w:hAnsi="Garamond"/>
                <w:rtl w:val="0"/>
              </w:rPr>
              <w:t xml:space="preserve">56%</w:t>
            </w:r>
            <w:r w:rsidDel="00000000" w:rsidR="00000000" w:rsidRPr="00000000">
              <w:rPr>
                <w:rtl w:val="0"/>
              </w:rPr>
            </w:r>
          </w:p>
        </w:tc>
        <w:tc>
          <w:tcPr>
            <w:shd w:fill="ffff00" w:val="clear"/>
            <w:vAlign w:val="top"/>
          </w:tcPr>
          <w:p w:rsidR="00000000" w:rsidDel="00000000" w:rsidP="00000000" w:rsidRDefault="00000000" w:rsidRPr="00000000" w14:paraId="000000BB">
            <w:pPr>
              <w:jc w:val="center"/>
              <w:rPr>
                <w:rFonts w:ascii="Garamond" w:cs="Garamond" w:eastAsia="Garamond" w:hAnsi="Garamond"/>
              </w:rPr>
            </w:pPr>
            <w:r w:rsidDel="00000000" w:rsidR="00000000" w:rsidRPr="00000000">
              <w:rPr>
                <w:rFonts w:ascii="Garamond" w:cs="Garamond" w:eastAsia="Garamond" w:hAnsi="Garamond"/>
                <w:rtl w:val="0"/>
              </w:rPr>
              <w:t xml:space="preserve">78%</w:t>
            </w:r>
          </w:p>
        </w:tc>
      </w:tr>
      <w:tr>
        <w:tc>
          <w:tcPr>
            <w:shd w:fill="ffffff" w:val="clear"/>
            <w:vAlign w:val="top"/>
          </w:tcPr>
          <w:p w:rsidR="00000000" w:rsidDel="00000000" w:rsidP="00000000" w:rsidRDefault="00000000" w:rsidRPr="00000000" w14:paraId="000000BC">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How would you rate the check-out process?</w:t>
            </w:r>
          </w:p>
        </w:tc>
        <w:tc>
          <w:tcPr>
            <w:shd w:fill="ffffff" w:val="clear"/>
            <w:vAlign w:val="top"/>
          </w:tcPr>
          <w:p w:rsidR="00000000" w:rsidDel="00000000" w:rsidP="00000000" w:rsidRDefault="00000000" w:rsidRPr="00000000" w14:paraId="000000BD">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39%</w:t>
            </w:r>
          </w:p>
        </w:tc>
        <w:tc>
          <w:tcPr>
            <w:shd w:fill="ffffff" w:val="clear"/>
            <w:vAlign w:val="top"/>
          </w:tcPr>
          <w:p w:rsidR="00000000" w:rsidDel="00000000" w:rsidP="00000000" w:rsidRDefault="00000000" w:rsidRPr="00000000" w14:paraId="000000BE">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59%</w:t>
            </w:r>
          </w:p>
        </w:tc>
        <w:tc>
          <w:tcPr>
            <w:shd w:fill="ffffff" w:val="clear"/>
            <w:vAlign w:val="top"/>
          </w:tcPr>
          <w:p w:rsidR="00000000" w:rsidDel="00000000" w:rsidP="00000000" w:rsidRDefault="00000000" w:rsidRPr="00000000" w14:paraId="000000BF">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55%</w:t>
            </w:r>
          </w:p>
        </w:tc>
        <w:tc>
          <w:tcPr>
            <w:vAlign w:val="top"/>
          </w:tcPr>
          <w:p w:rsidR="00000000" w:rsidDel="00000000" w:rsidP="00000000" w:rsidRDefault="00000000" w:rsidRPr="00000000" w14:paraId="000000C0">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56%</w:t>
            </w:r>
          </w:p>
        </w:tc>
        <w:tc>
          <w:tcPr>
            <w:vAlign w:val="top"/>
          </w:tcPr>
          <w:p w:rsidR="00000000" w:rsidDel="00000000" w:rsidP="00000000" w:rsidRDefault="00000000" w:rsidRPr="00000000" w14:paraId="000000C1">
            <w:pPr>
              <w:jc w:val="center"/>
              <w:rPr>
                <w:rFonts w:ascii="Garamond" w:cs="Garamond" w:eastAsia="Garamond" w:hAnsi="Garamond"/>
                <w:vertAlign w:val="baseline"/>
              </w:rPr>
            </w:pPr>
            <w:r w:rsidDel="00000000" w:rsidR="00000000" w:rsidRPr="00000000">
              <w:rPr>
                <w:rFonts w:ascii="Garamond" w:cs="Garamond" w:eastAsia="Garamond" w:hAnsi="Garamond"/>
                <w:rtl w:val="0"/>
              </w:rPr>
              <w:t xml:space="preserve">54%</w:t>
            </w:r>
            <w:r w:rsidDel="00000000" w:rsidR="00000000" w:rsidRPr="00000000">
              <w:rPr>
                <w:rtl w:val="0"/>
              </w:rPr>
            </w:r>
          </w:p>
        </w:tc>
        <w:tc>
          <w:tcPr>
            <w:shd w:fill="ffff00" w:val="clear"/>
            <w:vAlign w:val="top"/>
          </w:tcPr>
          <w:p w:rsidR="00000000" w:rsidDel="00000000" w:rsidP="00000000" w:rsidRDefault="00000000" w:rsidRPr="00000000" w14:paraId="000000C2">
            <w:pPr>
              <w:jc w:val="center"/>
              <w:rPr>
                <w:rFonts w:ascii="Garamond" w:cs="Garamond" w:eastAsia="Garamond" w:hAnsi="Garamond"/>
              </w:rPr>
            </w:pPr>
            <w:r w:rsidDel="00000000" w:rsidR="00000000" w:rsidRPr="00000000">
              <w:rPr>
                <w:rFonts w:ascii="Garamond" w:cs="Garamond" w:eastAsia="Garamond" w:hAnsi="Garamond"/>
                <w:rtl w:val="0"/>
              </w:rPr>
              <w:t xml:space="preserve">76%</w:t>
            </w:r>
          </w:p>
        </w:tc>
      </w:tr>
    </w:tbl>
    <w:p w:rsidR="00000000" w:rsidDel="00000000" w:rsidP="00000000" w:rsidRDefault="00000000" w:rsidRPr="00000000" w14:paraId="000000C3">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C4">
      <w:pPr>
        <w:rPr>
          <w:rFonts w:ascii="Garamond" w:cs="Garamond" w:eastAsia="Garamond" w:hAnsi="Garamond"/>
        </w:rPr>
      </w:pPr>
      <w:r w:rsidDel="00000000" w:rsidR="00000000" w:rsidRPr="00000000">
        <w:rPr>
          <w:rFonts w:ascii="Garamond" w:cs="Garamond" w:eastAsia="Garamond" w:hAnsi="Garamond"/>
          <w:rtl w:val="0"/>
        </w:rPr>
        <w:t xml:space="preserve">Our location for pick-ups and drop-offs remains the same: the Great Valley Academy on Tully Road in Modesto. The increase in satisfaction may correlate with the number of returning campers, whose families know what to expect during the pick-up and drop-off. The camp secretary also worked hard to be certain all paperwork and payments were complete prior to the start of camp.</w:t>
      </w:r>
    </w:p>
    <w:p w:rsidR="00000000" w:rsidDel="00000000" w:rsidP="00000000" w:rsidRDefault="00000000" w:rsidRPr="00000000" w14:paraId="000000C5">
      <w:pPr>
        <w:rPr>
          <w:rFonts w:ascii="Garamond" w:cs="Garamond" w:eastAsia="Garamond" w:hAnsi="Garamond"/>
        </w:rPr>
      </w:pPr>
      <w:r w:rsidDel="00000000" w:rsidR="00000000" w:rsidRPr="00000000">
        <w:rPr>
          <w:rtl w:val="0"/>
        </w:rPr>
      </w:r>
    </w:p>
    <w:p w:rsidR="00000000" w:rsidDel="00000000" w:rsidP="00000000" w:rsidRDefault="00000000" w:rsidRPr="00000000" w14:paraId="000000C6">
      <w:pPr>
        <w:rPr>
          <w:rFonts w:ascii="Garamond" w:cs="Garamond" w:eastAsia="Garamond" w:hAnsi="Garamond"/>
          <w:i w:val="0"/>
          <w:vertAlign w:val="baseline"/>
        </w:rPr>
      </w:pPr>
      <w:r w:rsidDel="00000000" w:rsidR="00000000" w:rsidRPr="00000000">
        <w:rPr>
          <w:rFonts w:ascii="Garamond" w:cs="Garamond" w:eastAsia="Garamond" w:hAnsi="Garamond"/>
          <w:i w:val="1"/>
          <w:vertAlign w:val="baseline"/>
          <w:rtl w:val="0"/>
        </w:rPr>
        <w:t xml:space="preserve">Camp Tuition</w:t>
      </w:r>
      <w:r w:rsidDel="00000000" w:rsidR="00000000" w:rsidRPr="00000000">
        <w:rPr>
          <w:rtl w:val="0"/>
        </w:rPr>
      </w:r>
    </w:p>
    <w:p w:rsidR="00000000" w:rsidDel="00000000" w:rsidP="00000000" w:rsidRDefault="00000000" w:rsidRPr="00000000" w14:paraId="000000C7">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The costs for attending CJH this summer were $</w:t>
      </w:r>
      <w:r w:rsidDel="00000000" w:rsidR="00000000" w:rsidRPr="00000000">
        <w:rPr>
          <w:rFonts w:ascii="Garamond" w:cs="Garamond" w:eastAsia="Garamond" w:hAnsi="Garamond"/>
          <w:rtl w:val="0"/>
        </w:rPr>
        <w:t xml:space="preserve">65</w:t>
      </w:r>
      <w:r w:rsidDel="00000000" w:rsidR="00000000" w:rsidRPr="00000000">
        <w:rPr>
          <w:rFonts w:ascii="Garamond" w:cs="Garamond" w:eastAsia="Garamond" w:hAnsi="Garamond"/>
          <w:vertAlign w:val="baseline"/>
          <w:rtl w:val="0"/>
        </w:rPr>
        <w:t xml:space="preserve">0 for resident camp and $399 for rookie camp. The parent survey indicates that 5</w:t>
      </w:r>
      <w:r w:rsidDel="00000000" w:rsidR="00000000" w:rsidRPr="00000000">
        <w:rPr>
          <w:rFonts w:ascii="Garamond" w:cs="Garamond" w:eastAsia="Garamond" w:hAnsi="Garamond"/>
          <w:rtl w:val="0"/>
        </w:rPr>
        <w:t xml:space="preserve">6</w:t>
      </w:r>
      <w:r w:rsidDel="00000000" w:rsidR="00000000" w:rsidRPr="00000000">
        <w:rPr>
          <w:rFonts w:ascii="Garamond" w:cs="Garamond" w:eastAsia="Garamond" w:hAnsi="Garamond"/>
          <w:vertAlign w:val="baseline"/>
          <w:rtl w:val="0"/>
        </w:rPr>
        <w:t xml:space="preserve">% of respondents find the tuition reasonable, while </w:t>
      </w:r>
      <w:r w:rsidDel="00000000" w:rsidR="00000000" w:rsidRPr="00000000">
        <w:rPr>
          <w:rFonts w:ascii="Garamond" w:cs="Garamond" w:eastAsia="Garamond" w:hAnsi="Garamond"/>
          <w:rtl w:val="0"/>
        </w:rPr>
        <w:t xml:space="preserve">eighteen</w:t>
      </w:r>
      <w:r w:rsidDel="00000000" w:rsidR="00000000" w:rsidRPr="00000000">
        <w:rPr>
          <w:rFonts w:ascii="Garamond" w:cs="Garamond" w:eastAsia="Garamond" w:hAnsi="Garamond"/>
          <w:vertAlign w:val="baseline"/>
          <w:rtl w:val="0"/>
        </w:rPr>
        <w:t xml:space="preserve"> percent (1</w:t>
      </w:r>
      <w:r w:rsidDel="00000000" w:rsidR="00000000" w:rsidRPr="00000000">
        <w:rPr>
          <w:rFonts w:ascii="Garamond" w:cs="Garamond" w:eastAsia="Garamond" w:hAnsi="Garamond"/>
          <w:rtl w:val="0"/>
        </w:rPr>
        <w:t xml:space="preserve">8</w:t>
      </w:r>
      <w:r w:rsidDel="00000000" w:rsidR="00000000" w:rsidRPr="00000000">
        <w:rPr>
          <w:rFonts w:ascii="Garamond" w:cs="Garamond" w:eastAsia="Garamond" w:hAnsi="Garamond"/>
          <w:vertAlign w:val="baseline"/>
          <w:rtl w:val="0"/>
        </w:rPr>
        <w:t xml:space="preserve">%) considered tuition “a great bargain.” </w:t>
      </w:r>
    </w:p>
    <w:p w:rsidR="00000000" w:rsidDel="00000000" w:rsidP="00000000" w:rsidRDefault="00000000" w:rsidRPr="00000000" w14:paraId="000000C8">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C9">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Twenty-</w:t>
      </w:r>
      <w:r w:rsidDel="00000000" w:rsidR="00000000" w:rsidRPr="00000000">
        <w:rPr>
          <w:rFonts w:ascii="Garamond" w:cs="Garamond" w:eastAsia="Garamond" w:hAnsi="Garamond"/>
          <w:rtl w:val="0"/>
        </w:rPr>
        <w:t xml:space="preserve">two</w:t>
      </w:r>
      <w:r w:rsidDel="00000000" w:rsidR="00000000" w:rsidRPr="00000000">
        <w:rPr>
          <w:rFonts w:ascii="Garamond" w:cs="Garamond" w:eastAsia="Garamond" w:hAnsi="Garamond"/>
          <w:vertAlign w:val="baseline"/>
          <w:rtl w:val="0"/>
        </w:rPr>
        <w:t xml:space="preserve"> percent (2</w:t>
      </w:r>
      <w:r w:rsidDel="00000000" w:rsidR="00000000" w:rsidRPr="00000000">
        <w:rPr>
          <w:rFonts w:ascii="Garamond" w:cs="Garamond" w:eastAsia="Garamond" w:hAnsi="Garamond"/>
          <w:rtl w:val="0"/>
        </w:rPr>
        <w:t xml:space="preserve">2</w:t>
      </w:r>
      <w:r w:rsidDel="00000000" w:rsidR="00000000" w:rsidRPr="00000000">
        <w:rPr>
          <w:rFonts w:ascii="Garamond" w:cs="Garamond" w:eastAsia="Garamond" w:hAnsi="Garamond"/>
          <w:vertAlign w:val="baseline"/>
          <w:rtl w:val="0"/>
        </w:rPr>
        <w:t xml:space="preserve">%) reported finding camp tuition more than they hoped to pay, but given that twenty-seven percent (</w:t>
      </w:r>
      <w:r w:rsidDel="00000000" w:rsidR="00000000" w:rsidRPr="00000000">
        <w:rPr>
          <w:rFonts w:ascii="Garamond" w:cs="Garamond" w:eastAsia="Garamond" w:hAnsi="Garamond"/>
          <w:rtl w:val="0"/>
        </w:rPr>
        <w:t xml:space="preserve">27</w:t>
      </w:r>
      <w:r w:rsidDel="00000000" w:rsidR="00000000" w:rsidRPr="00000000">
        <w:rPr>
          <w:rFonts w:ascii="Garamond" w:cs="Garamond" w:eastAsia="Garamond" w:hAnsi="Garamond"/>
          <w:vertAlign w:val="baseline"/>
          <w:rtl w:val="0"/>
        </w:rPr>
        <w:t xml:space="preserve">%) of respondents indicated they received financial help from the Jack and Buena Foundation, we hope we assisted a large number of families who found the tuition difficult to meet. </w:t>
      </w:r>
    </w:p>
    <w:p w:rsidR="00000000" w:rsidDel="00000000" w:rsidP="00000000" w:rsidRDefault="00000000" w:rsidRPr="00000000" w14:paraId="000000CA">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CB">
      <w:pPr>
        <w:rPr>
          <w:rFonts w:ascii="Garamond" w:cs="Garamond" w:eastAsia="Garamond" w:hAnsi="Garamond"/>
          <w:i w:val="0"/>
          <w:vertAlign w:val="baseline"/>
        </w:rPr>
      </w:pPr>
      <w:r w:rsidDel="00000000" w:rsidR="00000000" w:rsidRPr="00000000">
        <w:rPr>
          <w:rFonts w:ascii="Garamond" w:cs="Garamond" w:eastAsia="Garamond" w:hAnsi="Garamond"/>
          <w:i w:val="1"/>
          <w:vertAlign w:val="baseline"/>
          <w:rtl w:val="0"/>
        </w:rPr>
        <w:t xml:space="preserve">Camper Retention</w:t>
      </w:r>
      <w:r w:rsidDel="00000000" w:rsidR="00000000" w:rsidRPr="00000000">
        <w:rPr>
          <w:rtl w:val="0"/>
        </w:rPr>
      </w:r>
    </w:p>
    <w:p w:rsidR="00000000" w:rsidDel="00000000" w:rsidP="00000000" w:rsidRDefault="00000000" w:rsidRPr="00000000" w14:paraId="000000CC">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As CJH alumni, the Board knows that many campers become loyal returning campers and staff. We rely on returning campers, but have also been working hard to recruit new campers. This year, </w:t>
      </w:r>
      <w:r w:rsidDel="00000000" w:rsidR="00000000" w:rsidRPr="00000000">
        <w:rPr>
          <w:rFonts w:ascii="Garamond" w:cs="Garamond" w:eastAsia="Garamond" w:hAnsi="Garamond"/>
          <w:rtl w:val="0"/>
        </w:rPr>
        <w:t xml:space="preserve">thirty-six</w:t>
      </w:r>
      <w:r w:rsidDel="00000000" w:rsidR="00000000" w:rsidRPr="00000000">
        <w:rPr>
          <w:rFonts w:ascii="Garamond" w:cs="Garamond" w:eastAsia="Garamond" w:hAnsi="Garamond"/>
          <w:vertAlign w:val="baseline"/>
          <w:rtl w:val="0"/>
        </w:rPr>
        <w:t xml:space="preserve"> percent (</w:t>
      </w:r>
      <w:r w:rsidDel="00000000" w:rsidR="00000000" w:rsidRPr="00000000">
        <w:rPr>
          <w:rFonts w:ascii="Garamond" w:cs="Garamond" w:eastAsia="Garamond" w:hAnsi="Garamond"/>
          <w:rtl w:val="0"/>
        </w:rPr>
        <w:t xml:space="preserve">36</w:t>
      </w:r>
      <w:r w:rsidDel="00000000" w:rsidR="00000000" w:rsidRPr="00000000">
        <w:rPr>
          <w:rFonts w:ascii="Garamond" w:cs="Garamond" w:eastAsia="Garamond" w:hAnsi="Garamond"/>
          <w:vertAlign w:val="baseline"/>
          <w:rtl w:val="0"/>
        </w:rPr>
        <w:t xml:space="preserve">%) of respondents indicated they were sending their children to CJH for the first time in 201</w:t>
      </w:r>
      <w:r w:rsidDel="00000000" w:rsidR="00000000" w:rsidRPr="00000000">
        <w:rPr>
          <w:rFonts w:ascii="Garamond" w:cs="Garamond" w:eastAsia="Garamond" w:hAnsi="Garamond"/>
          <w:rtl w:val="0"/>
        </w:rPr>
        <w:t xml:space="preserve">9</w:t>
      </w:r>
      <w:r w:rsidDel="00000000" w:rsidR="00000000" w:rsidRPr="00000000">
        <w:rPr>
          <w:rFonts w:ascii="Garamond" w:cs="Garamond" w:eastAsia="Garamond" w:hAnsi="Garamond"/>
          <w:vertAlign w:val="baseline"/>
          <w:rtl w:val="0"/>
        </w:rPr>
        <w:t xml:space="preserve">. The steady decrease in this number indicates an i</w:t>
      </w:r>
      <w:r w:rsidDel="00000000" w:rsidR="00000000" w:rsidRPr="00000000">
        <w:rPr>
          <w:rFonts w:ascii="Garamond" w:cs="Garamond" w:eastAsia="Garamond" w:hAnsi="Garamond"/>
          <w:rtl w:val="0"/>
        </w:rPr>
        <w:t xml:space="preserve">ncrease in returning campers over the years since the JBF took over operations of CJH.</w:t>
      </w:r>
      <w:r w:rsidDel="00000000" w:rsidR="00000000" w:rsidRPr="00000000">
        <w:rPr>
          <w:rtl w:val="0"/>
        </w:rPr>
      </w:r>
    </w:p>
    <w:p w:rsidR="00000000" w:rsidDel="00000000" w:rsidP="00000000" w:rsidRDefault="00000000" w:rsidRPr="00000000" w14:paraId="000000CD">
      <w:pPr>
        <w:rPr>
          <w:rFonts w:ascii="Garamond" w:cs="Garamond" w:eastAsia="Garamond" w:hAnsi="Garamond"/>
          <w:vertAlign w:val="baseline"/>
        </w:rPr>
      </w:pPr>
      <w:r w:rsidDel="00000000" w:rsidR="00000000" w:rsidRPr="00000000">
        <w:rPr>
          <w:rtl w:val="0"/>
        </w:rPr>
      </w:r>
    </w:p>
    <w:tbl>
      <w:tblPr>
        <w:tblStyle w:val="Table6"/>
        <w:tblW w:w="8748.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42.1113243762"/>
        <w:gridCol w:w="884.3147792706336"/>
        <w:gridCol w:w="884.3147792706336"/>
        <w:gridCol w:w="884.3147792706336"/>
        <w:gridCol w:w="884.3147792706336"/>
        <w:gridCol w:w="884.3147792706336"/>
        <w:gridCol w:w="884.3147792706336"/>
        <w:tblGridChange w:id="0">
          <w:tblGrid>
            <w:gridCol w:w="3442.1113243762"/>
            <w:gridCol w:w="884.3147792706336"/>
            <w:gridCol w:w="884.3147792706336"/>
            <w:gridCol w:w="884.3147792706336"/>
            <w:gridCol w:w="884.3147792706336"/>
            <w:gridCol w:w="884.3147792706336"/>
            <w:gridCol w:w="884.3147792706336"/>
          </w:tblGrid>
        </w:tblGridChange>
      </w:tblGrid>
      <w:tr>
        <w:tc>
          <w:tcPr>
            <w:tcBorders>
              <w:top w:color="000000" w:space="0" w:sz="0" w:val="nil"/>
              <w:left w:color="000000" w:space="0" w:sz="0" w:val="nil"/>
              <w:bottom w:color="000000" w:space="0" w:sz="4" w:val="single"/>
            </w:tcBorders>
            <w:shd w:fill="ffffff" w:val="clear"/>
            <w:vAlign w:val="top"/>
          </w:tcPr>
          <w:p w:rsidR="00000000" w:rsidDel="00000000" w:rsidP="00000000" w:rsidRDefault="00000000" w:rsidRPr="00000000" w14:paraId="000000CE">
            <w:pPr>
              <w:rPr>
                <w:rFonts w:ascii="Garamond" w:cs="Garamond" w:eastAsia="Garamond" w:hAnsi="Garamond"/>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CF">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2014</w:t>
            </w:r>
          </w:p>
        </w:tc>
        <w:tc>
          <w:tcPr>
            <w:shd w:fill="ffffff" w:val="clear"/>
            <w:vAlign w:val="top"/>
          </w:tcPr>
          <w:p w:rsidR="00000000" w:rsidDel="00000000" w:rsidP="00000000" w:rsidRDefault="00000000" w:rsidRPr="00000000" w14:paraId="000000D0">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2015</w:t>
            </w:r>
          </w:p>
        </w:tc>
        <w:tc>
          <w:tcPr>
            <w:shd w:fill="ffffff" w:val="clear"/>
            <w:vAlign w:val="top"/>
          </w:tcPr>
          <w:p w:rsidR="00000000" w:rsidDel="00000000" w:rsidP="00000000" w:rsidRDefault="00000000" w:rsidRPr="00000000" w14:paraId="000000D1">
            <w:pPr>
              <w:spacing w:line="360" w:lineRule="auto"/>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2016</w:t>
            </w:r>
          </w:p>
        </w:tc>
        <w:tc>
          <w:tcPr>
            <w:vAlign w:val="top"/>
          </w:tcPr>
          <w:p w:rsidR="00000000" w:rsidDel="00000000" w:rsidP="00000000" w:rsidRDefault="00000000" w:rsidRPr="00000000" w14:paraId="000000D2">
            <w:pPr>
              <w:spacing w:line="360" w:lineRule="auto"/>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2017</w:t>
            </w:r>
          </w:p>
        </w:tc>
        <w:tc>
          <w:tcPr>
            <w:vAlign w:val="top"/>
          </w:tcPr>
          <w:p w:rsidR="00000000" w:rsidDel="00000000" w:rsidP="00000000" w:rsidRDefault="00000000" w:rsidRPr="00000000" w14:paraId="000000D3">
            <w:pPr>
              <w:spacing w:line="360" w:lineRule="auto"/>
              <w:jc w:val="center"/>
              <w:rPr>
                <w:rFonts w:ascii="Garamond" w:cs="Garamond" w:eastAsia="Garamond" w:hAnsi="Garamond"/>
                <w:vertAlign w:val="baseline"/>
              </w:rPr>
            </w:pPr>
            <w:r w:rsidDel="00000000" w:rsidR="00000000" w:rsidRPr="00000000">
              <w:rPr>
                <w:rFonts w:ascii="Garamond" w:cs="Garamond" w:eastAsia="Garamond" w:hAnsi="Garamond"/>
                <w:rtl w:val="0"/>
              </w:rPr>
              <w:t xml:space="preserve">2018</w:t>
            </w:r>
            <w:r w:rsidDel="00000000" w:rsidR="00000000" w:rsidRPr="00000000">
              <w:rPr>
                <w:rtl w:val="0"/>
              </w:rPr>
            </w:r>
          </w:p>
        </w:tc>
        <w:tc>
          <w:tcPr>
            <w:shd w:fill="ffff00" w:val="clear"/>
            <w:vAlign w:val="top"/>
          </w:tcPr>
          <w:p w:rsidR="00000000" w:rsidDel="00000000" w:rsidP="00000000" w:rsidRDefault="00000000" w:rsidRPr="00000000" w14:paraId="000000D4">
            <w:pPr>
              <w:spacing w:line="360" w:lineRule="auto"/>
              <w:jc w:val="center"/>
              <w:rPr>
                <w:rFonts w:ascii="Garamond" w:cs="Garamond" w:eastAsia="Garamond" w:hAnsi="Garamond"/>
              </w:rPr>
            </w:pPr>
            <w:r w:rsidDel="00000000" w:rsidR="00000000" w:rsidRPr="00000000">
              <w:rPr>
                <w:rFonts w:ascii="Garamond" w:cs="Garamond" w:eastAsia="Garamond" w:hAnsi="Garamond"/>
                <w:rtl w:val="0"/>
              </w:rPr>
              <w:t xml:space="preserve">2019</w:t>
            </w:r>
          </w:p>
        </w:tc>
      </w:tr>
      <w:tr>
        <w:tc>
          <w:tcPr>
            <w:tcBorders>
              <w:top w:color="000000" w:space="0" w:sz="4" w:val="single"/>
            </w:tcBorders>
            <w:shd w:fill="ffffff" w:val="clear"/>
            <w:vAlign w:val="top"/>
          </w:tcPr>
          <w:p w:rsidR="00000000" w:rsidDel="00000000" w:rsidP="00000000" w:rsidRDefault="00000000" w:rsidRPr="00000000" w14:paraId="000000D5">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First time at CJH</w:t>
            </w:r>
          </w:p>
        </w:tc>
        <w:tc>
          <w:tcPr>
            <w:shd w:fill="ffffff" w:val="clear"/>
            <w:vAlign w:val="top"/>
          </w:tcPr>
          <w:p w:rsidR="00000000" w:rsidDel="00000000" w:rsidP="00000000" w:rsidRDefault="00000000" w:rsidRPr="00000000" w14:paraId="000000D6">
            <w:pPr>
              <w:spacing w:line="360" w:lineRule="auto"/>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67%</w:t>
            </w:r>
          </w:p>
        </w:tc>
        <w:tc>
          <w:tcPr>
            <w:shd w:fill="ffffff" w:val="clear"/>
            <w:vAlign w:val="top"/>
          </w:tcPr>
          <w:p w:rsidR="00000000" w:rsidDel="00000000" w:rsidP="00000000" w:rsidRDefault="00000000" w:rsidRPr="00000000" w14:paraId="000000D7">
            <w:pPr>
              <w:spacing w:line="360" w:lineRule="auto"/>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59%</w:t>
            </w:r>
          </w:p>
        </w:tc>
        <w:tc>
          <w:tcPr>
            <w:shd w:fill="ffffff" w:val="clear"/>
            <w:vAlign w:val="top"/>
          </w:tcPr>
          <w:p w:rsidR="00000000" w:rsidDel="00000000" w:rsidP="00000000" w:rsidRDefault="00000000" w:rsidRPr="00000000" w14:paraId="000000D8">
            <w:pPr>
              <w:spacing w:line="360" w:lineRule="auto"/>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42%</w:t>
            </w:r>
          </w:p>
        </w:tc>
        <w:tc>
          <w:tcPr>
            <w:vAlign w:val="top"/>
          </w:tcPr>
          <w:p w:rsidR="00000000" w:rsidDel="00000000" w:rsidP="00000000" w:rsidRDefault="00000000" w:rsidRPr="00000000" w14:paraId="000000D9">
            <w:pPr>
              <w:spacing w:line="360" w:lineRule="auto"/>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42%</w:t>
            </w:r>
          </w:p>
        </w:tc>
        <w:tc>
          <w:tcPr>
            <w:vAlign w:val="top"/>
          </w:tcPr>
          <w:p w:rsidR="00000000" w:rsidDel="00000000" w:rsidP="00000000" w:rsidRDefault="00000000" w:rsidRPr="00000000" w14:paraId="000000DA">
            <w:pPr>
              <w:spacing w:line="360" w:lineRule="auto"/>
              <w:jc w:val="center"/>
              <w:rPr>
                <w:rFonts w:ascii="Garamond" w:cs="Garamond" w:eastAsia="Garamond" w:hAnsi="Garamond"/>
                <w:vertAlign w:val="baseline"/>
              </w:rPr>
            </w:pPr>
            <w:r w:rsidDel="00000000" w:rsidR="00000000" w:rsidRPr="00000000">
              <w:rPr>
                <w:rFonts w:ascii="Garamond" w:cs="Garamond" w:eastAsia="Garamond" w:hAnsi="Garamond"/>
                <w:rtl w:val="0"/>
              </w:rPr>
              <w:t xml:space="preserve">41%</w:t>
            </w:r>
            <w:r w:rsidDel="00000000" w:rsidR="00000000" w:rsidRPr="00000000">
              <w:rPr>
                <w:rtl w:val="0"/>
              </w:rPr>
            </w:r>
          </w:p>
        </w:tc>
        <w:tc>
          <w:tcPr>
            <w:shd w:fill="ffff00" w:val="clear"/>
            <w:vAlign w:val="top"/>
          </w:tcPr>
          <w:p w:rsidR="00000000" w:rsidDel="00000000" w:rsidP="00000000" w:rsidRDefault="00000000" w:rsidRPr="00000000" w14:paraId="000000DB">
            <w:pPr>
              <w:spacing w:line="360" w:lineRule="auto"/>
              <w:jc w:val="center"/>
              <w:rPr>
                <w:rFonts w:ascii="Garamond" w:cs="Garamond" w:eastAsia="Garamond" w:hAnsi="Garamond"/>
              </w:rPr>
            </w:pPr>
            <w:r w:rsidDel="00000000" w:rsidR="00000000" w:rsidRPr="00000000">
              <w:rPr>
                <w:rFonts w:ascii="Garamond" w:cs="Garamond" w:eastAsia="Garamond" w:hAnsi="Garamond"/>
                <w:rtl w:val="0"/>
              </w:rPr>
              <w:t xml:space="preserve">36%</w:t>
            </w:r>
          </w:p>
        </w:tc>
      </w:tr>
    </w:tbl>
    <w:p w:rsidR="00000000" w:rsidDel="00000000" w:rsidP="00000000" w:rsidRDefault="00000000" w:rsidRPr="00000000" w14:paraId="000000DC">
      <w:pPr>
        <w:rPr>
          <w:rFonts w:ascii="Garamond" w:cs="Garamond" w:eastAsia="Garamond" w:hAnsi="Garamond"/>
          <w:i w:val="0"/>
          <w:vertAlign w:val="baseline"/>
        </w:rPr>
      </w:pPr>
      <w:r w:rsidDel="00000000" w:rsidR="00000000" w:rsidRPr="00000000">
        <w:rPr>
          <w:rtl w:val="0"/>
        </w:rPr>
      </w:r>
    </w:p>
    <w:p w:rsidR="00000000" w:rsidDel="00000000" w:rsidP="00000000" w:rsidRDefault="00000000" w:rsidRPr="00000000" w14:paraId="000000DD">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DE">
      <w:pPr>
        <w:rPr>
          <w:rFonts w:ascii="Garamond" w:cs="Garamond" w:eastAsia="Garamond" w:hAnsi="Garamond"/>
          <w:i w:val="0"/>
          <w:vertAlign w:val="baseline"/>
        </w:rPr>
      </w:pPr>
      <w:r w:rsidDel="00000000" w:rsidR="00000000" w:rsidRPr="00000000">
        <w:rPr>
          <w:rFonts w:ascii="Garamond" w:cs="Garamond" w:eastAsia="Garamond" w:hAnsi="Garamond"/>
          <w:i w:val="1"/>
          <w:vertAlign w:val="baseline"/>
          <w:rtl w:val="0"/>
        </w:rPr>
        <w:t xml:space="preserve">Additional Suggestions</w:t>
      </w:r>
      <w:r w:rsidDel="00000000" w:rsidR="00000000" w:rsidRPr="00000000">
        <w:rPr>
          <w:rtl w:val="0"/>
        </w:rPr>
      </w:r>
    </w:p>
    <w:p w:rsidR="00000000" w:rsidDel="00000000" w:rsidP="00000000" w:rsidRDefault="00000000" w:rsidRPr="00000000" w14:paraId="000000DF">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E0">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In response to an open-ended question asking about areas for improvement, many parents thanked and praised camp and stated that their children were eager to return to CJH. There were </w:t>
      </w:r>
      <w:r w:rsidDel="00000000" w:rsidR="00000000" w:rsidRPr="00000000">
        <w:rPr>
          <w:rFonts w:ascii="Garamond" w:cs="Garamond" w:eastAsia="Garamond" w:hAnsi="Garamond"/>
          <w:rtl w:val="0"/>
        </w:rPr>
        <w:t xml:space="preserve">some</w:t>
      </w:r>
      <w:r w:rsidDel="00000000" w:rsidR="00000000" w:rsidRPr="00000000">
        <w:rPr>
          <w:rFonts w:ascii="Garamond" w:cs="Garamond" w:eastAsia="Garamond" w:hAnsi="Garamond"/>
          <w:vertAlign w:val="baseline"/>
          <w:rtl w:val="0"/>
        </w:rPr>
        <w:t xml:space="preserve"> areas for improvement mentioned by </w:t>
      </w:r>
      <w:r w:rsidDel="00000000" w:rsidR="00000000" w:rsidRPr="00000000">
        <w:rPr>
          <w:rFonts w:ascii="Garamond" w:cs="Garamond" w:eastAsia="Garamond" w:hAnsi="Garamond"/>
          <w:rtl w:val="0"/>
        </w:rPr>
        <w:t xml:space="preserve">parents</w:t>
      </w:r>
      <w:r w:rsidDel="00000000" w:rsidR="00000000" w:rsidRPr="00000000">
        <w:rPr>
          <w:rFonts w:ascii="Garamond" w:cs="Garamond" w:eastAsia="Garamond" w:hAnsi="Garamond"/>
          <w:vertAlign w:val="baseline"/>
          <w:rtl w:val="0"/>
        </w:rPr>
        <w:t xml:space="preserve">:</w:t>
      </w:r>
    </w:p>
    <w:p w:rsidR="00000000" w:rsidDel="00000000" w:rsidP="00000000" w:rsidRDefault="00000000" w:rsidRPr="00000000" w14:paraId="000000E1">
      <w:pPr>
        <w:numPr>
          <w:ilvl w:val="0"/>
          <w:numId w:val="2"/>
        </w:numPr>
        <w:ind w:left="720" w:hanging="360"/>
        <w:rPr/>
      </w:pPr>
      <w:r w:rsidDel="00000000" w:rsidR="00000000" w:rsidRPr="00000000">
        <w:rPr>
          <w:rFonts w:ascii="Garamond" w:cs="Garamond" w:eastAsia="Garamond" w:hAnsi="Garamond"/>
          <w:rtl w:val="0"/>
        </w:rPr>
        <w:t xml:space="preserve">One parent described confusion at the pick-up at the end of camp, including a long line and lack of clarity about what was going on.</w:t>
      </w:r>
      <w:r w:rsidDel="00000000" w:rsidR="00000000" w:rsidRPr="00000000">
        <w:rPr>
          <w:rtl w:val="0"/>
        </w:rPr>
      </w:r>
    </w:p>
    <w:p w:rsidR="00000000" w:rsidDel="00000000" w:rsidP="00000000" w:rsidRDefault="00000000" w:rsidRPr="00000000" w14:paraId="000000E2">
      <w:pPr>
        <w:numPr>
          <w:ilvl w:val="0"/>
          <w:numId w:val="2"/>
        </w:numPr>
        <w:ind w:left="720" w:hanging="360"/>
        <w:rPr/>
      </w:pPr>
      <w:r w:rsidDel="00000000" w:rsidR="00000000" w:rsidRPr="00000000">
        <w:rPr>
          <w:rFonts w:ascii="Garamond" w:cs="Garamond" w:eastAsia="Garamond" w:hAnsi="Garamond"/>
          <w:rtl w:val="0"/>
        </w:rPr>
        <w:t xml:space="preserve">One parent indicated she did not receive the discount for signing up friends and, when she inquired about this, did not receive a response.</w:t>
      </w:r>
    </w:p>
    <w:p w:rsidR="00000000" w:rsidDel="00000000" w:rsidP="00000000" w:rsidRDefault="00000000" w:rsidRPr="00000000" w14:paraId="000000E3">
      <w:pPr>
        <w:numPr>
          <w:ilvl w:val="0"/>
          <w:numId w:val="2"/>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One parent said her child was exhausted because she was not able to get sufficient sleep at night due to other campers talking through the night. </w:t>
      </w:r>
    </w:p>
    <w:p w:rsidR="00000000" w:rsidDel="00000000" w:rsidP="00000000" w:rsidRDefault="00000000" w:rsidRPr="00000000" w14:paraId="000000E4">
      <w:pPr>
        <w:numPr>
          <w:ilvl w:val="0"/>
          <w:numId w:val="2"/>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One parent was concerned about the degree to which her 13 year old daughter discussed “relationship drama” at camp and indicated she hopes counselors discourage this talk.</w:t>
      </w:r>
    </w:p>
    <w:p w:rsidR="00000000" w:rsidDel="00000000" w:rsidP="00000000" w:rsidRDefault="00000000" w:rsidRPr="00000000" w14:paraId="000000E5">
      <w:pPr>
        <w:numPr>
          <w:ilvl w:val="0"/>
          <w:numId w:val="2"/>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One parent was disappointed that our website advertises rock-climbing for beginning and advanced campers but does not actually provide opportunities for more advanced climbers.</w:t>
      </w:r>
    </w:p>
    <w:p w:rsidR="00000000" w:rsidDel="00000000" w:rsidP="00000000" w:rsidRDefault="00000000" w:rsidRPr="00000000" w14:paraId="000000E6">
      <w:pPr>
        <w:numPr>
          <w:ilvl w:val="0"/>
          <w:numId w:val="2"/>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One parent said her son was disappointed that there were no candles at closing ceremony and asked whether we could look into eco-friendly candles that would not leave harmful residue.</w:t>
      </w:r>
    </w:p>
    <w:p w:rsidR="00000000" w:rsidDel="00000000" w:rsidP="00000000" w:rsidRDefault="00000000" w:rsidRPr="00000000" w14:paraId="000000E7">
      <w:pPr>
        <w:numPr>
          <w:ilvl w:val="0"/>
          <w:numId w:val="2"/>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One parent asked whether there was a way to submit paperwork on-line.</w:t>
      </w:r>
    </w:p>
    <w:p w:rsidR="00000000" w:rsidDel="00000000" w:rsidP="00000000" w:rsidRDefault="00000000" w:rsidRPr="00000000" w14:paraId="000000E8">
      <w:pPr>
        <w:numPr>
          <w:ilvl w:val="0"/>
          <w:numId w:val="2"/>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One parent said her child returned home with bruises on her face.</w:t>
      </w:r>
    </w:p>
    <w:p w:rsidR="00000000" w:rsidDel="00000000" w:rsidP="00000000" w:rsidRDefault="00000000" w:rsidRPr="00000000" w14:paraId="000000E9">
      <w:pPr>
        <w:rPr>
          <w:rFonts w:ascii="Garamond" w:cs="Garamond" w:eastAsia="Garamond" w:hAnsi="Garamond"/>
        </w:rPr>
      </w:pPr>
      <w:r w:rsidDel="00000000" w:rsidR="00000000" w:rsidRPr="00000000">
        <w:rPr>
          <w:rtl w:val="0"/>
        </w:rPr>
      </w:r>
    </w:p>
    <w:p w:rsidR="00000000" w:rsidDel="00000000" w:rsidP="00000000" w:rsidRDefault="00000000" w:rsidRPr="00000000" w14:paraId="000000EA">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Action items:</w:t>
      </w:r>
      <w:r w:rsidDel="00000000" w:rsidR="00000000" w:rsidRPr="00000000">
        <w:rPr>
          <w:rtl w:val="0"/>
        </w:rPr>
      </w:r>
    </w:p>
    <w:p w:rsidR="00000000" w:rsidDel="00000000" w:rsidP="00000000" w:rsidRDefault="00000000" w:rsidRPr="00000000" w14:paraId="000000EB">
      <w:pPr>
        <w:numPr>
          <w:ilvl w:val="0"/>
          <w:numId w:val="5"/>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Use website to clarify registration, check-in, and check-out procedures. </w:t>
      </w:r>
    </w:p>
    <w:p w:rsidR="00000000" w:rsidDel="00000000" w:rsidP="00000000" w:rsidRDefault="00000000" w:rsidRPr="00000000" w14:paraId="000000EC">
      <w:pPr>
        <w:numPr>
          <w:ilvl w:val="0"/>
          <w:numId w:val="5"/>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Explore the cost and impact of eco-friendly candles.</w:t>
      </w:r>
    </w:p>
    <w:p w:rsidR="00000000" w:rsidDel="00000000" w:rsidP="00000000" w:rsidRDefault="00000000" w:rsidRPr="00000000" w14:paraId="000000ED">
      <w:pPr>
        <w:numPr>
          <w:ilvl w:val="0"/>
          <w:numId w:val="5"/>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Explore the possibility of adding a program for more advanced climbers.</w:t>
      </w:r>
    </w:p>
    <w:p w:rsidR="00000000" w:rsidDel="00000000" w:rsidP="00000000" w:rsidRDefault="00000000" w:rsidRPr="00000000" w14:paraId="000000EE">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EF">
      <w:pPr>
        <w:rPr>
          <w:rFonts w:ascii="Garamond" w:cs="Garamond" w:eastAsia="Garamond" w:hAnsi="Garamond"/>
          <w:vertAlign w:val="baseline"/>
        </w:rPr>
      </w:pPr>
      <w:r w:rsidDel="00000000" w:rsidR="00000000" w:rsidRPr="00000000">
        <w:rPr>
          <w:rFonts w:ascii="Garamond" w:cs="Garamond" w:eastAsia="Garamond" w:hAnsi="Garamond"/>
          <w:b w:val="1"/>
          <w:vertAlign w:val="baseline"/>
          <w:rtl w:val="0"/>
        </w:rPr>
        <w:t xml:space="preserve">Staff Survey</w:t>
      </w:r>
      <w:r w:rsidDel="00000000" w:rsidR="00000000" w:rsidRPr="00000000">
        <w:rPr>
          <w:rtl w:val="0"/>
        </w:rPr>
      </w:r>
    </w:p>
    <w:p w:rsidR="00000000" w:rsidDel="00000000" w:rsidP="00000000" w:rsidRDefault="00000000" w:rsidRPr="00000000" w14:paraId="000000F0">
      <w:pPr>
        <w:rPr>
          <w:rFonts w:ascii="Garamond" w:cs="Garamond" w:eastAsia="Garamond" w:hAnsi="Garamond"/>
        </w:rPr>
      </w:pPr>
      <w:r w:rsidDel="00000000" w:rsidR="00000000" w:rsidRPr="00000000">
        <w:rPr>
          <w:rFonts w:ascii="Garamond" w:cs="Garamond" w:eastAsia="Garamond" w:hAnsi="Garamond"/>
          <w:rtl w:val="0"/>
        </w:rPr>
        <w:t xml:space="preserve">The staff survey provides useful information to guide camp operations, hiring, and supervision. Twenty-five summer staff completed the staff survey.  Of these, 45% were counselors, 28% were assistant counselors, 28% were program staff, and 56% were on kitchen or maintenance crew (many staff serve in multiple positions throughout the summer, which explains why these percentages together are greater than 100%). Seventeen percent of respondents were at CJH for the first time.</w:t>
      </w:r>
    </w:p>
    <w:p w:rsidR="00000000" w:rsidDel="00000000" w:rsidP="00000000" w:rsidRDefault="00000000" w:rsidRPr="00000000" w14:paraId="000000F1">
      <w:pPr>
        <w:rPr>
          <w:rFonts w:ascii="Garamond" w:cs="Garamond" w:eastAsia="Garamond" w:hAnsi="Garamond"/>
        </w:rPr>
      </w:pPr>
      <w:r w:rsidDel="00000000" w:rsidR="00000000" w:rsidRPr="00000000">
        <w:rPr>
          <w:rtl w:val="0"/>
        </w:rPr>
      </w:r>
    </w:p>
    <w:p w:rsidR="00000000" w:rsidDel="00000000" w:rsidP="00000000" w:rsidRDefault="00000000" w:rsidRPr="00000000" w14:paraId="000000F2">
      <w:pPr>
        <w:rPr>
          <w:rFonts w:ascii="Garamond" w:cs="Garamond" w:eastAsia="Garamond" w:hAnsi="Garamond"/>
        </w:rPr>
      </w:pPr>
      <w:r w:rsidDel="00000000" w:rsidR="00000000" w:rsidRPr="00000000">
        <w:rPr>
          <w:rFonts w:ascii="Garamond" w:cs="Garamond" w:eastAsia="Garamond" w:hAnsi="Garamond"/>
          <w:rtl w:val="0"/>
        </w:rPr>
        <w:t xml:space="preserve">Respondents were generally satisfied with the application process and most (89%) received clear job descriptions. Respondents were positive about the experiences CJH provides for campers, with 89% saying campers had above average or excellent experiences at camp. Respondents rated their own experiences highly as well: 75% rated their experiences as above average or excellent.</w:t>
      </w:r>
    </w:p>
    <w:p w:rsidR="00000000" w:rsidDel="00000000" w:rsidP="00000000" w:rsidRDefault="00000000" w:rsidRPr="00000000" w14:paraId="000000F3">
      <w:pPr>
        <w:rPr>
          <w:rFonts w:ascii="Garamond" w:cs="Garamond" w:eastAsia="Garamond" w:hAnsi="Garamond"/>
        </w:rPr>
      </w:pPr>
      <w:r w:rsidDel="00000000" w:rsidR="00000000" w:rsidRPr="00000000">
        <w:rPr>
          <w:rtl w:val="0"/>
        </w:rPr>
      </w:r>
    </w:p>
    <w:p w:rsidR="00000000" w:rsidDel="00000000" w:rsidP="00000000" w:rsidRDefault="00000000" w:rsidRPr="00000000" w14:paraId="000000F4">
      <w:pPr>
        <w:rPr>
          <w:rFonts w:ascii="Garamond" w:cs="Garamond" w:eastAsia="Garamond" w:hAnsi="Garamond"/>
        </w:rPr>
      </w:pPr>
      <w:r w:rsidDel="00000000" w:rsidR="00000000" w:rsidRPr="00000000">
        <w:rPr>
          <w:rFonts w:ascii="Garamond" w:cs="Garamond" w:eastAsia="Garamond" w:hAnsi="Garamond"/>
          <w:rtl w:val="0"/>
        </w:rPr>
        <w:t xml:space="preserve">Staff were also asked about specific aspects of their experience working at CJH. Respondents rated camp safety, their experiences with coworkers, and their experiences with supervisors most highly. They gave lower ratings to the rate of pay, and food and accommodations.</w:t>
      </w:r>
    </w:p>
    <w:p w:rsidR="00000000" w:rsidDel="00000000" w:rsidP="00000000" w:rsidRDefault="00000000" w:rsidRPr="00000000" w14:paraId="000000F5">
      <w:pPr>
        <w:rPr>
          <w:rFonts w:ascii="Garamond" w:cs="Garamond" w:eastAsia="Garamond" w:hAnsi="Garamond"/>
        </w:rPr>
      </w:pPr>
      <w:r w:rsidDel="00000000" w:rsidR="00000000" w:rsidRPr="00000000">
        <w:rPr>
          <w:rtl w:val="0"/>
        </w:rPr>
      </w:r>
    </w:p>
    <w:p w:rsidR="00000000" w:rsidDel="00000000" w:rsidP="00000000" w:rsidRDefault="00000000" w:rsidRPr="00000000" w14:paraId="000000F6">
      <w:pPr>
        <w:rPr>
          <w:rFonts w:ascii="Garamond" w:cs="Garamond" w:eastAsia="Garamond" w:hAnsi="Garamond"/>
          <w:vertAlign w:val="baseline"/>
        </w:rPr>
      </w:pPr>
      <w:r w:rsidDel="00000000" w:rsidR="00000000" w:rsidRPr="00000000">
        <w:rPr>
          <w:rtl w:val="0"/>
        </w:rPr>
      </w:r>
    </w:p>
    <w:sectPr>
      <w:headerReference r:id="rId6" w:type="defaul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spacing w:before="720" w:lineRule="auto"/>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Camp Jack Hazard 201</w:t>
    </w:r>
    <w:r w:rsidDel="00000000" w:rsidR="00000000" w:rsidRPr="00000000">
      <w:rPr>
        <w:rFonts w:ascii="Garamond" w:cs="Garamond" w:eastAsia="Garamond" w:hAnsi="Garamond"/>
        <w:b w:val="1"/>
        <w:rtl w:val="0"/>
      </w:rPr>
      <w:t xml:space="preserve">9</w:t>
    </w:r>
    <w:r w:rsidDel="00000000" w:rsidR="00000000" w:rsidRPr="00000000">
      <w:rPr>
        <w:rFonts w:ascii="Garamond" w:cs="Garamond" w:eastAsia="Garamond" w:hAnsi="Garamond"/>
        <w:b w:val="1"/>
        <w:vertAlign w:val="baseline"/>
        <w:rtl w:val="0"/>
      </w:rPr>
      <w:t xml:space="preserve"> Evaluation</w:t>
      <w:tab/>
      <w:tab/>
      <w:tab/>
      <w:tab/>
      <w:tab/>
      <w:t xml:space="preserve">page </w:t>
    </w:r>
    <w:r w:rsidDel="00000000" w:rsidR="00000000" w:rsidRPr="00000000">
      <w:rPr>
        <w:rFonts w:ascii="Garamond" w:cs="Garamond" w:eastAsia="Garamond" w:hAnsi="Garamond"/>
        <w:b w:val="1"/>
        <w:vertAlign w:val="baseline"/>
      </w:rPr>
      <w:fldChar w:fldCharType="begin"/>
      <w:instrText xml:space="preserve">PAGE</w:instrText>
      <w:fldChar w:fldCharType="separate"/>
      <w:fldChar w:fldCharType="end"/>
    </w:r>
    <w:r w:rsidDel="00000000" w:rsidR="00000000" w:rsidRPr="00000000">
      <w:rPr>
        <w:rFonts w:ascii="Garamond" w:cs="Garamond" w:eastAsia="Garamond" w:hAnsi="Garamond"/>
        <w:b w:val="1"/>
        <w:vertAlign w:val="baseline"/>
        <w:rtl w:val="0"/>
      </w:rPr>
      <w:t xml:space="preserve"> of </w:t>
    </w:r>
    <w:r w:rsidDel="00000000" w:rsidR="00000000" w:rsidRPr="00000000">
      <w:rPr>
        <w:rFonts w:ascii="Garamond" w:cs="Garamond" w:eastAsia="Garamond" w:hAnsi="Garamond"/>
        <w:b w:val="1"/>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